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jc w:val="center"/>
        <w:rPr>
          <w:rFonts w:hint="eastAsia"/>
          <w:b/>
          <w:bCs w:val="0"/>
          <w:sz w:val="28"/>
          <w:szCs w:val="28"/>
          <w:lang w:eastAsia="zh-CN"/>
        </w:rPr>
      </w:pPr>
      <w:r>
        <w:rPr>
          <w:rFonts w:hint="eastAsia"/>
          <w:b/>
          <w:bCs w:val="0"/>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1pt;height:36pt;margin-top:961pt;margin-left:816pt;mso-position-horizontal-relative:page;mso-position-vertical-relative:top-margin-area;position:absolute;z-index:251658240">
            <v:imagedata r:id="rId6" o:title=""/>
            <o:lock v:ext="edit" aspectratio="t"/>
          </v:shape>
        </w:pict>
      </w:r>
      <w:r>
        <w:rPr>
          <w:rFonts w:hint="eastAsia"/>
          <w:b/>
          <w:bCs w:val="0"/>
          <w:sz w:val="28"/>
          <w:szCs w:val="28"/>
          <w:lang w:eastAsia="zh-CN"/>
        </w:rPr>
        <w:t>第十一章 电路及其应用 单元检测</w:t>
      </w:r>
      <w:r>
        <w:rPr>
          <w:rFonts w:hint="eastAsia"/>
          <w:b/>
          <w:bCs w:val="0"/>
          <w:sz w:val="28"/>
          <w:szCs w:val="28"/>
          <w:lang w:val="en-US" w:eastAsia="zh-CN"/>
        </w:rPr>
        <w:t>B</w:t>
      </w:r>
      <w:r>
        <w:rPr>
          <w:rFonts w:hint="eastAsia"/>
          <w:b/>
          <w:bCs w:val="0"/>
          <w:sz w:val="28"/>
          <w:szCs w:val="28"/>
          <w:lang w:eastAsia="zh-CN"/>
        </w:rPr>
        <w:t>卷</w:t>
      </w:r>
    </w:p>
    <w:p>
      <w:pPr>
        <w:rPr>
          <w:b/>
        </w:rPr>
      </w:pPr>
      <w:r>
        <w:rPr>
          <w:rFonts w:hint="eastAsia"/>
          <w:b/>
        </w:rPr>
        <w:t>一、单选题</w:t>
      </w:r>
    </w:p>
    <w:p>
      <w:pPr>
        <w:spacing w:line="360" w:lineRule="auto"/>
        <w:jc w:val="left"/>
        <w:textAlignment w:val="center"/>
      </w:pPr>
      <w:r>
        <w:t>1．如图所示，用多用电表测量直流电压</w:t>
      </w:r>
      <w:r>
        <w:rPr>
          <w:i/>
        </w:rPr>
        <w:t>U</w:t>
      </w:r>
      <w:r>
        <w:t>和测电阻</w:t>
      </w:r>
      <w:r>
        <w:rPr>
          <w:i/>
        </w:rPr>
        <w:t>R</w:t>
      </w:r>
      <w:r>
        <w:t>时，若红表笔插入多用电表的“＋”插孔，则（</w:t>
      </w:r>
      <w:r>
        <w:rPr>
          <w:rFonts w:hint="eastAsia"/>
          <w:lang w:val="en-US" w:eastAsia="zh-CN"/>
        </w:rPr>
        <w:t xml:space="preserve">     </w:t>
      </w:r>
      <w:r>
        <w:t>）</w:t>
      </w:r>
    </w:p>
    <w:p>
      <w:pPr>
        <w:spacing w:line="360" w:lineRule="auto"/>
        <w:jc w:val="center"/>
        <w:textAlignment w:val="center"/>
      </w:pPr>
      <w:r>
        <w:drawing>
          <wp:inline distT="0" distB="0" distL="114300" distR="114300">
            <wp:extent cx="1905635" cy="1727200"/>
            <wp:effectExtent l="0" t="0" r="14605" b="10160"/>
            <wp:docPr id="100008" name="图片 1000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771071" name="图片 100008" descr="figure"/>
                    <pic:cNvPicPr>
                      <a:picLocks noChangeAspect="1"/>
                    </pic:cNvPicPr>
                  </pic:nvPicPr>
                  <pic:blipFill>
                    <a:blip xmlns:r="http://schemas.openxmlformats.org/officeDocument/2006/relationships" r:embed="rId7"/>
                    <a:stretch>
                      <a:fillRect/>
                    </a:stretch>
                  </pic:blipFill>
                  <pic:spPr>
                    <a:xfrm>
                      <a:off x="0" y="0"/>
                      <a:ext cx="1905635" cy="1727200"/>
                    </a:xfrm>
                    <a:prstGeom prst="rect">
                      <a:avLst/>
                    </a:prstGeom>
                  </pic:spPr>
                </pic:pic>
              </a:graphicData>
            </a:graphic>
          </wp:inline>
        </w:drawing>
      </w:r>
    </w:p>
    <w:p>
      <w:pPr>
        <w:spacing w:line="360" w:lineRule="auto"/>
        <w:jc w:val="left"/>
        <w:textAlignment w:val="center"/>
      </w:pPr>
      <w:r>
        <w:t>A．前者电流从红表笔流入多用电表，后者电流从红表笔流出多用电表</w:t>
      </w:r>
    </w:p>
    <w:p>
      <w:pPr>
        <w:spacing w:line="360" w:lineRule="auto"/>
        <w:jc w:val="left"/>
        <w:textAlignment w:val="center"/>
      </w:pPr>
      <w:r>
        <w:t>B．前者电流从红表笔流入多用电表，后者电流从红表笔流入多用电表</w:t>
      </w:r>
    </w:p>
    <w:p>
      <w:pPr>
        <w:spacing w:line="360" w:lineRule="auto"/>
        <w:jc w:val="left"/>
        <w:textAlignment w:val="center"/>
      </w:pPr>
      <w:r>
        <w:t>C．前者电流从红表笔流出多用电表，后者电流从红表笔流出多用电表</w:t>
      </w:r>
    </w:p>
    <w:p>
      <w:pPr>
        <w:spacing w:line="360" w:lineRule="auto"/>
        <w:jc w:val="left"/>
        <w:textAlignment w:val="center"/>
      </w:pPr>
      <w:r>
        <w:t>D．前者电流从红表笔流出多用电表，后者电流从红表笔流入多用电表</w:t>
      </w:r>
    </w:p>
    <w:p>
      <w:pPr>
        <w:spacing w:line="360" w:lineRule="auto"/>
        <w:jc w:val="left"/>
        <w:textAlignment w:val="center"/>
      </w:pPr>
      <w:r>
        <w:t>2．如图所示的是一种测量电流表内阻的电路．闭合开关K，调节电阻箱</w:t>
      </w:r>
      <w:r>
        <w:rPr>
          <w:i/>
        </w:rPr>
        <w:t>R</w:t>
      </w:r>
      <w:r>
        <w:t>的阻值，当电阻箱阻值为</w:t>
      </w:r>
      <w:r>
        <w:rPr>
          <w:i/>
        </w:rPr>
        <w:t>R</w:t>
      </w:r>
      <w:r>
        <w:rPr>
          <w:vertAlign w:val="subscript"/>
        </w:rPr>
        <w:t>1</w:t>
      </w:r>
      <w:r>
        <w:t>时，电流表指针恰好满偏．当电阻箱阻值为</w:t>
      </w:r>
      <w:r>
        <w:rPr>
          <w:i/>
        </w:rPr>
        <w:t>R</w:t>
      </w:r>
      <w:r>
        <w:rPr>
          <w:vertAlign w:val="subscript"/>
        </w:rPr>
        <w:t>2</w:t>
      </w:r>
      <w:r>
        <w:t>时，电流表指针刚好半偏．若忽略电池内阻，则电流表内阻为(　　)</w:t>
      </w:r>
    </w:p>
    <w:p>
      <w:pPr>
        <w:spacing w:line="360" w:lineRule="auto"/>
        <w:jc w:val="center"/>
        <w:textAlignment w:val="center"/>
      </w:pPr>
      <w:r>
        <w:drawing>
          <wp:inline distT="0" distB="0" distL="114300" distR="114300">
            <wp:extent cx="1393190" cy="953770"/>
            <wp:effectExtent l="0" t="0" r="8890" b="635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674444" name="图片 100001" descr="figure"/>
                    <pic:cNvPicPr>
                      <a:picLocks noChangeAspect="1"/>
                    </pic:cNvPicPr>
                  </pic:nvPicPr>
                  <pic:blipFill>
                    <a:blip xmlns:r="http://schemas.openxmlformats.org/officeDocument/2006/relationships" r:embed="rId8"/>
                    <a:stretch>
                      <a:fillRect/>
                    </a:stretch>
                  </pic:blipFill>
                  <pic:spPr>
                    <a:xfrm>
                      <a:off x="0" y="0"/>
                      <a:ext cx="1393190" cy="953770"/>
                    </a:xfrm>
                    <a:prstGeom prst="rect">
                      <a:avLst/>
                    </a:prstGeom>
                  </pic:spPr>
                </pic:pic>
              </a:graphicData>
            </a:graphic>
          </wp:inline>
        </w:drawing>
      </w:r>
    </w:p>
    <w:p>
      <w:pPr>
        <w:tabs>
          <w:tab w:val="left" w:pos="4153"/>
        </w:tabs>
        <w:spacing w:line="360" w:lineRule="auto"/>
        <w:jc w:val="left"/>
        <w:textAlignment w:val="center"/>
      </w:pPr>
      <w:r>
        <w:t>A．</w:t>
      </w:r>
      <w:r>
        <w:object>
          <v:shape id="_x0000_i1026" type="#_x0000_t75" alt="eqId3081e61c1fc449e5b2a9b7c5e26b6ba0" style="width:33.4pt;height:26.85pt" o:oleicon="f" o:ole="" coordsize="21600,21600" o:preferrelative="t" filled="f" stroked="f">
            <v:stroke joinstyle="miter"/>
            <v:imagedata r:id="rId9" o:title="eqId3081e61c1fc449e5b2a9b7c5e26b6ba0"/>
            <o:lock v:ext="edit" aspectratio="t"/>
            <w10:anchorlock/>
          </v:shape>
          <o:OLEObject Type="Embed" ProgID="Equation.DSMT4" ShapeID="_x0000_i1026" DrawAspect="Content" ObjectID="_1468075725" r:id="rId10"/>
        </w:object>
      </w:r>
      <w:r>
        <w:tab/>
      </w:r>
      <w:r>
        <w:t>B．</w:t>
      </w:r>
      <w:r>
        <w:rPr>
          <w:i/>
        </w:rPr>
        <w:t>R</w:t>
      </w:r>
      <w:r>
        <w:rPr>
          <w:vertAlign w:val="subscript"/>
        </w:rPr>
        <w:t>1</w:t>
      </w:r>
      <w:r>
        <w:t>－</w:t>
      </w:r>
      <w:r>
        <w:rPr>
          <w:i/>
        </w:rPr>
        <w:t>R</w:t>
      </w:r>
      <w:r>
        <w:rPr>
          <w:vertAlign w:val="subscript"/>
        </w:rPr>
        <w:t>2</w:t>
      </w:r>
    </w:p>
    <w:p>
      <w:pPr>
        <w:tabs>
          <w:tab w:val="left" w:pos="4153"/>
        </w:tabs>
        <w:spacing w:line="360" w:lineRule="auto"/>
        <w:jc w:val="left"/>
        <w:textAlignment w:val="center"/>
      </w:pPr>
      <w:r>
        <w:t>C．</w:t>
      </w:r>
      <w:r>
        <w:rPr>
          <w:i/>
        </w:rPr>
        <w:t>R</w:t>
      </w:r>
      <w:r>
        <w:rPr>
          <w:vertAlign w:val="subscript"/>
        </w:rPr>
        <w:t>2</w:t>
      </w:r>
      <w:r>
        <w:t>－2</w:t>
      </w:r>
      <w:r>
        <w:rPr>
          <w:i/>
        </w:rPr>
        <w:t>R</w:t>
      </w:r>
      <w:r>
        <w:rPr>
          <w:vertAlign w:val="subscript"/>
        </w:rPr>
        <w:t>1</w:t>
      </w:r>
      <w:r>
        <w:tab/>
      </w:r>
      <w:r>
        <w:t>D．2(</w:t>
      </w:r>
      <w:r>
        <w:rPr>
          <w:i/>
        </w:rPr>
        <w:t>R</w:t>
      </w:r>
      <w:r>
        <w:rPr>
          <w:vertAlign w:val="subscript"/>
        </w:rPr>
        <w:t>2</w:t>
      </w:r>
      <w:r>
        <w:t>－</w:t>
      </w:r>
      <w:r>
        <w:rPr>
          <w:i/>
        </w:rPr>
        <w:t>R</w:t>
      </w:r>
      <w:r>
        <w:rPr>
          <w:vertAlign w:val="subscript"/>
        </w:rPr>
        <w:t>1</w:t>
      </w:r>
      <w:r>
        <w:t>)</w:t>
      </w:r>
    </w:p>
    <w:p>
      <w:pPr>
        <w:spacing w:line="360" w:lineRule="auto"/>
        <w:jc w:val="left"/>
        <w:textAlignment w:val="center"/>
      </w:pPr>
      <w:r>
        <w:t>3．小灯泡通电后其电流 I 随所加电压 U 变化的图线如图所示，P 为图线上一点，PN 为图线的切线，PQ 为 U 轴的垂线，PM 为 I 轴的垂线．则下列说法中正确的是（    ）</w:t>
      </w:r>
    </w:p>
    <w:p>
      <w:pPr>
        <w:spacing w:line="360" w:lineRule="auto"/>
        <w:jc w:val="center"/>
        <w:textAlignment w:val="center"/>
      </w:pPr>
      <w:r>
        <w:drawing>
          <wp:inline distT="0" distB="0" distL="114300" distR="114300">
            <wp:extent cx="1647825" cy="1304925"/>
            <wp:effectExtent l="0" t="0" r="13335" b="5715"/>
            <wp:docPr id="100006" name="图片 1000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521007" name="图片 100006" descr="figure"/>
                    <pic:cNvPicPr>
                      <a:picLocks noChangeAspect="1"/>
                    </pic:cNvPicPr>
                  </pic:nvPicPr>
                  <pic:blipFill>
                    <a:blip xmlns:r="http://schemas.openxmlformats.org/officeDocument/2006/relationships" r:embed="rId11"/>
                    <a:stretch>
                      <a:fillRect/>
                    </a:stretch>
                  </pic:blipFill>
                  <pic:spPr>
                    <a:xfrm>
                      <a:off x="0" y="0"/>
                      <a:ext cx="1647825" cy="1304925"/>
                    </a:xfrm>
                    <a:prstGeom prst="rect">
                      <a:avLst/>
                    </a:prstGeom>
                  </pic:spPr>
                </pic:pic>
              </a:graphicData>
            </a:graphic>
          </wp:inline>
        </w:drawing>
      </w:r>
    </w:p>
    <w:p>
      <w:pPr>
        <w:spacing w:line="360" w:lineRule="auto"/>
        <w:jc w:val="left"/>
        <w:textAlignment w:val="center"/>
      </w:pPr>
      <w:r>
        <w:t>A．随着所加电压的增大，小灯泡的电阻不变</w:t>
      </w:r>
    </w:p>
    <w:p>
      <w:pPr>
        <w:spacing w:line="360" w:lineRule="auto"/>
        <w:jc w:val="left"/>
        <w:textAlignment w:val="center"/>
      </w:pPr>
      <w:r>
        <w:t>B．随着所加电压的增大，小灯泡的电阻减小</w:t>
      </w:r>
    </w:p>
    <w:p>
      <w:pPr>
        <w:spacing w:line="360" w:lineRule="auto"/>
        <w:jc w:val="left"/>
        <w:textAlignment w:val="center"/>
      </w:pPr>
      <w:r>
        <w:t>C．对应 P 点，小灯泡的电阻为</w:t>
      </w:r>
      <w:r>
        <w:object>
          <v:shape id="_x0000_i1027" type="#_x0000_t75" alt="eqIde5c05f9731574c66bb8646b31f5044ca" style="width:48.4pt;height:29.8pt" o:oleicon="f" o:ole="" coordsize="21600,21600" o:preferrelative="t" filled="f" stroked="f">
            <v:stroke joinstyle="miter"/>
            <v:imagedata r:id="rId12" o:title="eqIde5c05f9731574c66bb8646b31f5044ca"/>
            <o:lock v:ext="edit" aspectratio="t"/>
            <w10:anchorlock/>
          </v:shape>
          <o:OLEObject Type="Embed" ProgID="Equation.DSMT4" ShapeID="_x0000_i1027" DrawAspect="Content" ObjectID="_1468075726" r:id="rId13"/>
        </w:object>
      </w:r>
    </w:p>
    <w:p>
      <w:pPr>
        <w:spacing w:line="360" w:lineRule="auto"/>
        <w:jc w:val="left"/>
        <w:textAlignment w:val="center"/>
      </w:pPr>
      <w:r>
        <w:t>D．对应 P 点，小灯泡的电阻为</w:t>
      </w:r>
      <w:r>
        <w:object>
          <v:shape id="_x0000_i1028" type="#_x0000_t75" alt="eqId294cc99498fc4c32b0fe81411203c5b7" style="width:33.4pt;height:29.5pt" o:oleicon="f" o:ole="" coordsize="21600,21600" o:preferrelative="t" filled="f" stroked="f">
            <v:stroke joinstyle="miter"/>
            <v:imagedata r:id="rId14" o:title="eqId294cc99498fc4c32b0fe81411203c5b7"/>
            <o:lock v:ext="edit" aspectratio="t"/>
            <w10:anchorlock/>
          </v:shape>
          <o:OLEObject Type="Embed" ProgID="Equation.DSMT4" ShapeID="_x0000_i1028" DrawAspect="Content" ObjectID="_1468075727" r:id="rId15"/>
        </w:object>
      </w:r>
    </w:p>
    <w:p>
      <w:pPr>
        <w:spacing w:line="360" w:lineRule="auto"/>
        <w:jc w:val="left"/>
        <w:textAlignment w:val="center"/>
        <w:rPr>
          <w:sz w:val="21"/>
        </w:rPr>
      </w:pPr>
      <w:r>
        <w:t>4．</w:t>
      </w:r>
      <w:r>
        <w:rPr>
          <w:sz w:val="21"/>
        </w:rPr>
        <w:t>欧姆表电路及刻度盘如图所示，现因表头损坏，换用一个新表头.甲表头满偏电流为原来表头的2倍，内阻与原表头相同；乙表头满偏电流与原表头相同，内阻为原表头的2倍，则换用甲表头和换用乙表头后刻度盘的中值电阻分别为(     ).</w:t>
      </w:r>
    </w:p>
    <w:p>
      <w:pPr>
        <w:spacing w:line="360" w:lineRule="auto"/>
        <w:jc w:val="center"/>
        <w:textAlignment w:val="center"/>
      </w:pPr>
      <w:r>
        <w:drawing>
          <wp:inline distT="0" distB="0" distL="114300" distR="114300">
            <wp:extent cx="1327785" cy="1668780"/>
            <wp:effectExtent l="0" t="0" r="13335" b="7620"/>
            <wp:docPr id="1774200412" name="图片 17742004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058434" name="图片 1774200412" descr="figure"/>
                    <pic:cNvPicPr>
                      <a:picLocks noChangeAspect="1"/>
                    </pic:cNvPicPr>
                  </pic:nvPicPr>
                  <pic:blipFill>
                    <a:blip xmlns:r="http://schemas.openxmlformats.org/officeDocument/2006/relationships" r:embed="rId16"/>
                    <a:stretch>
                      <a:fillRect/>
                    </a:stretch>
                  </pic:blipFill>
                  <pic:spPr>
                    <a:xfrm>
                      <a:off x="0" y="0"/>
                      <a:ext cx="1327785" cy="1668780"/>
                    </a:xfrm>
                    <a:prstGeom prst="rect">
                      <a:avLst/>
                    </a:prstGeom>
                  </pic:spPr>
                </pic:pic>
              </a:graphicData>
            </a:graphic>
          </wp:inline>
        </w:drawing>
      </w:r>
    </w:p>
    <w:p>
      <w:pPr>
        <w:tabs>
          <w:tab w:val="left" w:pos="2076"/>
          <w:tab w:val="left" w:pos="4153"/>
          <w:tab w:val="left" w:pos="6229"/>
        </w:tabs>
        <w:spacing w:line="360" w:lineRule="auto"/>
        <w:jc w:val="left"/>
        <w:textAlignment w:val="center"/>
        <w:rPr>
          <w:sz w:val="21"/>
        </w:rPr>
      </w:pPr>
      <w:r>
        <w:t>A．</w:t>
      </w:r>
      <w:r>
        <w:rPr>
          <w:sz w:val="21"/>
        </w:rPr>
        <w:t>100Ω，100Ω</w:t>
      </w:r>
      <w:r>
        <w:tab/>
      </w:r>
      <w:r>
        <w:t>B．</w:t>
      </w:r>
      <w:r>
        <w:rPr>
          <w:sz w:val="21"/>
        </w:rPr>
        <w:t>200Ω，100Ω</w:t>
      </w:r>
      <w:r>
        <w:tab/>
      </w:r>
      <w:r>
        <w:t>C．</w:t>
      </w:r>
      <w:r>
        <w:rPr>
          <w:sz w:val="21"/>
        </w:rPr>
        <w:t>100Ω，200Ω</w:t>
      </w:r>
      <w:r>
        <w:tab/>
      </w:r>
      <w:r>
        <w:t>D．</w:t>
      </w:r>
      <w:r>
        <w:rPr>
          <w:sz w:val="21"/>
        </w:rPr>
        <w:t>50Ω，100Ω</w:t>
      </w:r>
    </w:p>
    <w:p>
      <w:pPr>
        <w:spacing w:line="360" w:lineRule="auto"/>
        <w:jc w:val="left"/>
        <w:textAlignment w:val="center"/>
      </w:pPr>
      <w:r>
        <w:t>5．如图所示，电流计的内阻R</w:t>
      </w:r>
      <w:r>
        <w:rPr>
          <w:vertAlign w:val="subscript"/>
        </w:rPr>
        <w:t>g</w:t>
      </w:r>
      <w:r>
        <w:t>=100Ω，满偏电流I</w:t>
      </w:r>
      <w:r>
        <w:rPr>
          <w:vertAlign w:val="subscript"/>
        </w:rPr>
        <w:t>g</w:t>
      </w:r>
      <w:r>
        <w:t>=1mA，R</w:t>
      </w:r>
      <w:r>
        <w:rPr>
          <w:vertAlign w:val="subscript"/>
        </w:rPr>
        <w:t>1</w:t>
      </w:r>
      <w:r>
        <w:t>=900Ω，R</w:t>
      </w:r>
      <w:r>
        <w:rPr>
          <w:vertAlign w:val="subscript"/>
        </w:rPr>
        <w:t>2</w:t>
      </w:r>
      <w:r>
        <w:t>=100/999Ω，则下列说法正确的是：</w:t>
      </w:r>
    </w:p>
    <w:p>
      <w:pPr>
        <w:spacing w:before="240" w:line="360" w:lineRule="auto"/>
        <w:jc w:val="center"/>
        <w:textAlignment w:val="center"/>
      </w:pPr>
      <w:r>
        <w:drawing>
          <wp:inline distT="0" distB="0" distL="114300" distR="114300">
            <wp:extent cx="1609725" cy="971550"/>
            <wp:effectExtent l="0" t="0" r="5715" b="3810"/>
            <wp:docPr id="100014" name="图片 1000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333468" name="图片 100014" descr="figure"/>
                    <pic:cNvPicPr>
                      <a:picLocks noChangeAspect="1"/>
                    </pic:cNvPicPr>
                  </pic:nvPicPr>
                  <pic:blipFill>
                    <a:blip xmlns:r="http://schemas.openxmlformats.org/officeDocument/2006/relationships" r:embed="rId17"/>
                    <a:stretch>
                      <a:fillRect/>
                    </a:stretch>
                  </pic:blipFill>
                  <pic:spPr>
                    <a:xfrm>
                      <a:off x="0" y="0"/>
                      <a:ext cx="1609725" cy="971550"/>
                    </a:xfrm>
                    <a:prstGeom prst="rect">
                      <a:avLst/>
                    </a:prstGeom>
                  </pic:spPr>
                </pic:pic>
              </a:graphicData>
            </a:graphic>
          </wp:inline>
        </w:drawing>
      </w:r>
    </w:p>
    <w:p>
      <w:pPr>
        <w:spacing w:line="360" w:lineRule="auto"/>
        <w:jc w:val="left"/>
        <w:textAlignment w:val="center"/>
        <w:rPr>
          <w:i/>
        </w:rPr>
      </w:pPr>
      <w:r>
        <w:t>A．当</w:t>
      </w:r>
      <w:r>
        <w:rPr>
          <w:i/>
        </w:rPr>
        <w:t>S</w:t>
      </w:r>
      <w:r>
        <w:rPr>
          <w:vertAlign w:val="subscript"/>
        </w:rPr>
        <w:t>1</w:t>
      </w:r>
      <w:r>
        <w:t>和</w:t>
      </w:r>
      <w:r>
        <w:rPr>
          <w:i/>
        </w:rPr>
        <w:t>S</w:t>
      </w:r>
      <w:r>
        <w:rPr>
          <w:vertAlign w:val="subscript"/>
        </w:rPr>
        <w:t>2</w:t>
      </w:r>
      <w:r>
        <w:t>均断开时，虚线框中可等效为电流表，最大量程是1</w:t>
      </w:r>
      <w:r>
        <w:rPr>
          <w:i/>
        </w:rPr>
        <w:t>A</w:t>
      </w:r>
    </w:p>
    <w:p>
      <w:pPr>
        <w:spacing w:line="360" w:lineRule="auto"/>
        <w:jc w:val="left"/>
        <w:textAlignment w:val="center"/>
        <w:rPr>
          <w:i/>
        </w:rPr>
      </w:pPr>
      <w:r>
        <w:t>B．当</w:t>
      </w:r>
      <w:r>
        <w:rPr>
          <w:i/>
        </w:rPr>
        <w:t>S</w:t>
      </w:r>
      <w:r>
        <w:rPr>
          <w:vertAlign w:val="subscript"/>
        </w:rPr>
        <w:t>1</w:t>
      </w:r>
      <w:r>
        <w:t>和</w:t>
      </w:r>
      <w:r>
        <w:rPr>
          <w:i/>
        </w:rPr>
        <w:t>S</w:t>
      </w:r>
      <w:r>
        <w:rPr>
          <w:vertAlign w:val="subscript"/>
        </w:rPr>
        <w:t>2</w:t>
      </w:r>
      <w:r>
        <w:t>均断开时，虚线框中可等效为电压表，最大量程是10</w:t>
      </w:r>
      <w:r>
        <w:rPr>
          <w:i/>
        </w:rPr>
        <w:t>V</w:t>
      </w:r>
    </w:p>
    <w:p>
      <w:pPr>
        <w:spacing w:line="360" w:lineRule="auto"/>
        <w:jc w:val="left"/>
        <w:textAlignment w:val="center"/>
        <w:rPr>
          <w:i/>
        </w:rPr>
      </w:pPr>
      <w:r>
        <w:t>C．当</w:t>
      </w:r>
      <w:r>
        <w:rPr>
          <w:i/>
        </w:rPr>
        <w:t>S</w:t>
      </w:r>
      <w:r>
        <w:rPr>
          <w:vertAlign w:val="subscript"/>
        </w:rPr>
        <w:t>1</w:t>
      </w:r>
      <w:r>
        <w:t>和</w:t>
      </w:r>
      <w:r>
        <w:rPr>
          <w:i/>
        </w:rPr>
        <w:t>S</w:t>
      </w:r>
      <w:r>
        <w:rPr>
          <w:vertAlign w:val="subscript"/>
        </w:rPr>
        <w:t>2</w:t>
      </w:r>
      <w:r>
        <w:t>均闭合时，虚线框中可等效为电压表，最大量程是0.1</w:t>
      </w:r>
      <w:r>
        <w:rPr>
          <w:i/>
        </w:rPr>
        <w:t>A</w:t>
      </w:r>
    </w:p>
    <w:p>
      <w:pPr>
        <w:spacing w:line="360" w:lineRule="auto"/>
        <w:jc w:val="left"/>
        <w:textAlignment w:val="center"/>
        <w:rPr>
          <w:i/>
        </w:rPr>
      </w:pPr>
      <w:r>
        <w:t>D．当</w:t>
      </w:r>
      <w:r>
        <w:rPr>
          <w:i/>
        </w:rPr>
        <w:t>S</w:t>
      </w:r>
      <w:r>
        <w:rPr>
          <w:vertAlign w:val="subscript"/>
        </w:rPr>
        <w:t>1</w:t>
      </w:r>
      <w:r>
        <w:t>和</w:t>
      </w:r>
      <w:r>
        <w:rPr>
          <w:i/>
        </w:rPr>
        <w:t>S</w:t>
      </w:r>
      <w:r>
        <w:rPr>
          <w:vertAlign w:val="subscript"/>
        </w:rPr>
        <w:t>2</w:t>
      </w:r>
      <w:r>
        <w:t>均闭合时，虚线框中可等效为电流表，最大量程是1</w:t>
      </w:r>
      <w:r>
        <w:rPr>
          <w:i/>
        </w:rPr>
        <w:t>A</w:t>
      </w:r>
    </w:p>
    <w:p>
      <w:pPr>
        <w:spacing w:line="360" w:lineRule="auto"/>
        <w:jc w:val="left"/>
        <w:textAlignment w:val="center"/>
        <w:rPr>
          <w:sz w:val="21"/>
        </w:rPr>
      </w:pPr>
      <w:r>
        <w:t>6．</w:t>
      </w:r>
      <w:r>
        <w:rPr>
          <w:sz w:val="21"/>
        </w:rPr>
        <w:t>截面直径为d，长为l的导线，两端电压为U，当这三个量中的一个改变时，对自由电子定向移动的平均速度的影响是：  ①电压U加倍时，自由电子定向移动的平均速率不变；</w:t>
      </w:r>
    </w:p>
    <w:p>
      <w:pPr>
        <w:spacing w:line="360" w:lineRule="auto"/>
        <w:jc w:val="left"/>
        <w:textAlignment w:val="center"/>
        <w:rPr>
          <w:sz w:val="21"/>
        </w:rPr>
      </w:pPr>
      <w:r>
        <w:rPr>
          <w:sz w:val="21"/>
        </w:rPr>
        <w:t>②导线长度l加倍时，自由电子定向移动的平匀速率减为原来一半；</w:t>
      </w:r>
    </w:p>
    <w:p>
      <w:pPr>
        <w:spacing w:line="360" w:lineRule="auto"/>
        <w:jc w:val="left"/>
        <w:textAlignment w:val="center"/>
        <w:rPr>
          <w:sz w:val="21"/>
        </w:rPr>
      </w:pPr>
      <w:r>
        <w:rPr>
          <w:sz w:val="21"/>
        </w:rPr>
        <w:t>③导线截面直径d加倍时，自由电子定向移动的平均速率不变；</w:t>
      </w:r>
    </w:p>
    <w:p>
      <w:pPr>
        <w:spacing w:line="360" w:lineRule="auto"/>
        <w:jc w:val="left"/>
        <w:textAlignment w:val="center"/>
        <w:rPr>
          <w:sz w:val="21"/>
        </w:rPr>
      </w:pPr>
      <w:r>
        <w:rPr>
          <w:sz w:val="21"/>
        </w:rPr>
        <w:t>④导线截面直径d加倍时，自由电子定向移动平均速率加倍．</w:t>
      </w:r>
    </w:p>
    <w:p>
      <w:pPr>
        <w:spacing w:line="360" w:lineRule="auto"/>
        <w:jc w:val="left"/>
        <w:textAlignment w:val="center"/>
        <w:rPr>
          <w:sz w:val="21"/>
        </w:rPr>
      </w:pPr>
      <w:r>
        <w:rPr>
          <w:sz w:val="21"/>
        </w:rPr>
        <w:t>其中正确的选项是（   ）</w:t>
      </w:r>
    </w:p>
    <w:p>
      <w:pPr>
        <w:tabs>
          <w:tab w:val="left" w:pos="2076"/>
          <w:tab w:val="left" w:pos="4153"/>
          <w:tab w:val="left" w:pos="6229"/>
        </w:tabs>
        <w:spacing w:line="360" w:lineRule="auto"/>
        <w:jc w:val="left"/>
        <w:textAlignment w:val="center"/>
        <w:rPr>
          <w:sz w:val="21"/>
        </w:rPr>
      </w:pPr>
      <w:r>
        <w:t>A．</w:t>
      </w:r>
      <w:r>
        <w:rPr>
          <w:sz w:val="21"/>
        </w:rPr>
        <w:t>①③</w:t>
      </w:r>
      <w:r>
        <w:tab/>
      </w:r>
      <w:r>
        <w:t>B．</w:t>
      </w:r>
      <w:r>
        <w:rPr>
          <w:sz w:val="21"/>
        </w:rPr>
        <w:t>②③</w:t>
      </w:r>
      <w:r>
        <w:tab/>
      </w:r>
      <w:r>
        <w:t>C．</w:t>
      </w:r>
      <w:r>
        <w:rPr>
          <w:sz w:val="21"/>
        </w:rPr>
        <w:t>③④</w:t>
      </w:r>
      <w:r>
        <w:tab/>
      </w:r>
      <w:r>
        <w:t>D．</w:t>
      </w:r>
      <w:r>
        <w:rPr>
          <w:sz w:val="21"/>
        </w:rPr>
        <w:t>①④</w:t>
      </w:r>
    </w:p>
    <w:p>
      <w:pPr>
        <w:spacing w:line="360" w:lineRule="auto"/>
        <w:jc w:val="left"/>
        <w:textAlignment w:val="center"/>
      </w:pPr>
      <w:r>
        <w:t>7．如图所示为一个多量程多用电表的简化电路图。单刀多掷开关S可以与不同接点连接。下列说法正确的是（　　）</w:t>
      </w:r>
    </w:p>
    <w:p>
      <w:pPr>
        <w:spacing w:line="360" w:lineRule="auto"/>
        <w:jc w:val="center"/>
        <w:textAlignment w:val="center"/>
      </w:pPr>
      <w:r>
        <w:drawing>
          <wp:inline distT="0" distB="0" distL="114300" distR="114300">
            <wp:extent cx="1658620" cy="1529715"/>
            <wp:effectExtent l="0" t="0" r="2540" b="9525"/>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426237" name="图片 100003" descr="figure"/>
                    <pic:cNvPicPr>
                      <a:picLocks noChangeAspect="1"/>
                    </pic:cNvPicPr>
                  </pic:nvPicPr>
                  <pic:blipFill>
                    <a:blip xmlns:r="http://schemas.openxmlformats.org/officeDocument/2006/relationships" r:embed="rId18"/>
                    <a:stretch>
                      <a:fillRect/>
                    </a:stretch>
                  </pic:blipFill>
                  <pic:spPr>
                    <a:xfrm>
                      <a:off x="0" y="0"/>
                      <a:ext cx="1658620" cy="1529715"/>
                    </a:xfrm>
                    <a:prstGeom prst="rect">
                      <a:avLst/>
                    </a:prstGeom>
                  </pic:spPr>
                </pic:pic>
              </a:graphicData>
            </a:graphic>
          </wp:inline>
        </w:drawing>
      </w:r>
    </w:p>
    <w:p>
      <w:pPr>
        <w:spacing w:line="360" w:lineRule="auto"/>
        <w:jc w:val="left"/>
        <w:textAlignment w:val="center"/>
      </w:pPr>
      <w:r>
        <w:t>A．当S接1或2时为直流电压档，接1时量程较大</w:t>
      </w:r>
    </w:p>
    <w:p>
      <w:pPr>
        <w:spacing w:line="360" w:lineRule="auto"/>
        <w:jc w:val="left"/>
        <w:textAlignment w:val="center"/>
      </w:pPr>
      <w:r>
        <w:t>B．当S接1或2时为直流电流档，接2时量程较小</w:t>
      </w:r>
    </w:p>
    <w:p>
      <w:pPr>
        <w:spacing w:line="360" w:lineRule="auto"/>
        <w:jc w:val="left"/>
        <w:textAlignment w:val="center"/>
      </w:pPr>
      <w:r>
        <w:t>C．当S接3或4时为直流电流档，接3时量程较大</w:t>
      </w:r>
    </w:p>
    <w:p>
      <w:pPr>
        <w:spacing w:line="360" w:lineRule="auto"/>
        <w:jc w:val="left"/>
        <w:textAlignment w:val="center"/>
      </w:pPr>
      <w:r>
        <w:t>D．当S接5或6时为直流电压档，接6时量程较小</w:t>
      </w:r>
    </w:p>
    <w:p>
      <w:pPr>
        <w:spacing w:line="360" w:lineRule="auto"/>
        <w:jc w:val="left"/>
        <w:textAlignment w:val="center"/>
      </w:pPr>
      <w:r>
        <w:t>8．某些肿瘤可以用“质子疗法”进行治疗。在这种疗法中，为了能让质子进入癌细胞，首先要实现质子的高速运动，该过程需要一种被称作“粒子加速器”的装置来实现。质子先被加速到较高的速度，然后轰击肿瘤并杀死癌细胞。如图所示，来自质子源的质子（初速度为零），经加速电压为</w:t>
      </w:r>
      <w:r>
        <w:rPr>
          <w:i/>
        </w:rPr>
        <w:t>U</w:t>
      </w:r>
      <w:r>
        <w:t>的加速器加速后，形成细柱形的质子流。已知细柱形的质子流横截面积为</w:t>
      </w:r>
      <w:r>
        <w:rPr>
          <w:i/>
        </w:rPr>
        <w:t>S</w:t>
      </w:r>
      <w:r>
        <w:t>，其等效电流为</w:t>
      </w:r>
      <w:r>
        <w:rPr>
          <w:i/>
        </w:rPr>
        <w:t>I</w:t>
      </w:r>
      <w:r>
        <w:t>；质子的质量为</w:t>
      </w:r>
      <w:r>
        <w:rPr>
          <w:i/>
        </w:rPr>
        <w:t>m</w:t>
      </w:r>
      <w:r>
        <w:t>，其电量为</w:t>
      </w:r>
      <w:r>
        <w:object>
          <v:shape id="_x0000_i1029" type="#_x0000_t75" alt="eqIdf035b8f27d4645bb9f6a66f4a3f51918" style="width:7pt;height:8.6pt" o:oleicon="f" o:ole="" coordsize="21600,21600" o:preferrelative="t" filled="f" stroked="f">
            <v:stroke joinstyle="miter"/>
            <v:imagedata r:id="rId19" o:title="eqIdf035b8f27d4645bb9f6a66f4a3f51918"/>
            <o:lock v:ext="edit" aspectratio="t"/>
            <w10:anchorlock/>
          </v:shape>
          <o:OLEObject Type="Embed" ProgID="Equation.DSMT4" ShapeID="_x0000_i1029" DrawAspect="Content" ObjectID="_1468075728" r:id="rId20"/>
        </w:object>
      </w:r>
      <w:r>
        <w:t>。那么这束质子流内单位体积的质子数</w:t>
      </w:r>
      <w:r>
        <w:rPr>
          <w:i/>
        </w:rPr>
        <w:t>n</w:t>
      </w:r>
      <w:r>
        <w:t>是（　　）</w:t>
      </w:r>
    </w:p>
    <w:p>
      <w:pPr>
        <w:spacing w:line="360" w:lineRule="auto"/>
        <w:jc w:val="center"/>
        <w:textAlignment w:val="center"/>
      </w:pPr>
      <w:r>
        <w:drawing>
          <wp:inline distT="0" distB="0" distL="114300" distR="114300">
            <wp:extent cx="2295525" cy="1219200"/>
            <wp:effectExtent l="0" t="0" r="5715" b="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732823" name="图片 100002" descr="figure"/>
                    <pic:cNvPicPr>
                      <a:picLocks noChangeAspect="1"/>
                    </pic:cNvPicPr>
                  </pic:nvPicPr>
                  <pic:blipFill>
                    <a:blip xmlns:r="http://schemas.openxmlformats.org/officeDocument/2006/relationships" r:embed="rId21"/>
                    <a:stretch>
                      <a:fillRect/>
                    </a:stretch>
                  </pic:blipFill>
                  <pic:spPr>
                    <a:xfrm>
                      <a:off x="0" y="0"/>
                      <a:ext cx="2295525" cy="1219200"/>
                    </a:xfrm>
                    <a:prstGeom prst="rect">
                      <a:avLst/>
                    </a:prstGeom>
                  </pic:spPr>
                </pic:pic>
              </a:graphicData>
            </a:graphic>
          </wp:inline>
        </w:drawing>
      </w:r>
    </w:p>
    <w:p>
      <w:pPr>
        <w:tabs>
          <w:tab w:val="left" w:pos="4153"/>
        </w:tabs>
        <w:spacing w:line="360" w:lineRule="auto"/>
        <w:jc w:val="left"/>
        <w:textAlignment w:val="center"/>
      </w:pPr>
      <w:r>
        <w:t>A．</w:t>
      </w:r>
      <w:r>
        <w:object>
          <v:shape id="_x0000_i1030" type="#_x0000_t75" alt="eqId61e2ad21a95c49fdaae637448015a83a" style="width:36.05pt;height:27pt" o:oleicon="f" o:ole="" coordsize="21600,21600" o:preferrelative="t" filled="f" stroked="f">
            <v:stroke joinstyle="miter"/>
            <v:imagedata r:id="rId22" o:title="eqId61e2ad21a95c49fdaae637448015a83a"/>
            <o:lock v:ext="edit" aspectratio="t"/>
            <w10:anchorlock/>
          </v:shape>
          <o:OLEObject Type="Embed" ProgID="Equation.DSMT4" ShapeID="_x0000_i1030" DrawAspect="Content" ObjectID="_1468075729" r:id="rId23"/>
        </w:object>
      </w:r>
      <w:r>
        <w:tab/>
      </w:r>
      <w:r>
        <w:t>B．</w:t>
      </w:r>
      <w:r>
        <w:object>
          <v:shape id="_x0000_i1031" type="#_x0000_t75" alt="eqId1ca48b32cdf44a419e31bb587e60b819" style="width:36.05pt;height:27pt" o:oleicon="f" o:ole="" coordsize="21600,21600" o:preferrelative="t" filled="f" stroked="f">
            <v:stroke joinstyle="miter"/>
            <v:imagedata r:id="rId24" o:title="eqId1ca48b32cdf44a419e31bb587e60b819"/>
            <o:lock v:ext="edit" aspectratio="t"/>
            <w10:anchorlock/>
          </v:shape>
          <o:OLEObject Type="Embed" ProgID="Equation.DSMT4" ShapeID="_x0000_i1031" DrawAspect="Content" ObjectID="_1468075730" r:id="rId25"/>
        </w:object>
      </w:r>
    </w:p>
    <w:p>
      <w:pPr>
        <w:tabs>
          <w:tab w:val="left" w:pos="4153"/>
        </w:tabs>
        <w:spacing w:line="360" w:lineRule="auto"/>
        <w:jc w:val="left"/>
        <w:textAlignment w:val="center"/>
      </w:pPr>
      <w:r>
        <w:t>C．</w:t>
      </w:r>
      <w:r>
        <w:object>
          <v:shape id="_x0000_i1032" type="#_x0000_t75" alt="eqId0a4925a1887c45229951fbbdc3153605" style="width:40.45pt;height:27.1pt" o:oleicon="f" o:ole="" coordsize="21600,21600" o:preferrelative="t" filled="f" stroked="f">
            <v:stroke joinstyle="miter"/>
            <v:imagedata r:id="rId26" o:title="eqId0a4925a1887c45229951fbbdc3153605"/>
            <o:lock v:ext="edit" aspectratio="t"/>
            <w10:anchorlock/>
          </v:shape>
          <o:OLEObject Type="Embed" ProgID="Equation.DSMT4" ShapeID="_x0000_i1032" DrawAspect="Content" ObjectID="_1468075731" r:id="rId27"/>
        </w:object>
      </w:r>
      <w:r>
        <w:tab/>
      </w:r>
      <w:r>
        <w:t>D．</w:t>
      </w:r>
      <w:r>
        <w:object>
          <v:shape id="_x0000_i1033" type="#_x0000_t75" alt="eqIdd29ed5024f6d43c5b8b8a402e7d0980a" style="width:45.7pt;height:31.15pt" o:oleicon="f" o:ole="" coordsize="21600,21600" o:preferrelative="t" filled="f" stroked="f">
            <v:stroke joinstyle="miter"/>
            <v:imagedata r:id="rId28" o:title="eqIdd29ed5024f6d43c5b8b8a402e7d0980a"/>
            <o:lock v:ext="edit" aspectratio="t"/>
            <w10:anchorlock/>
          </v:shape>
          <o:OLEObject Type="Embed" ProgID="Equation.DSMT4" ShapeID="_x0000_i1033" DrawAspect="Content" ObjectID="_1468075732" r:id="rId29"/>
        </w:object>
      </w:r>
    </w:p>
    <w:p>
      <w:pPr>
        <w:rPr>
          <w:rFonts w:hint="eastAsia"/>
        </w:rPr>
      </w:pPr>
    </w:p>
    <w:p>
      <w:pPr>
        <w:rPr>
          <w:b/>
        </w:rPr>
      </w:pPr>
      <w:r>
        <w:rPr>
          <w:rFonts w:hint="eastAsia"/>
          <w:b/>
        </w:rPr>
        <w:t>二、多选题</w:t>
      </w:r>
    </w:p>
    <w:p>
      <w:pPr>
        <w:spacing w:line="360" w:lineRule="auto"/>
        <w:jc w:val="left"/>
        <w:textAlignment w:val="center"/>
      </w:pPr>
      <w:r>
        <w:t>9．用两个相同的小量程电流表，分别改装成了两个量程不同的大量程电流表</w:t>
      </w:r>
      <w:r>
        <w:rPr>
          <w:i/>
        </w:rPr>
        <w:t>A</w:t>
      </w:r>
      <w:r>
        <w:rPr>
          <w:vertAlign w:val="subscript"/>
        </w:rPr>
        <w:t>1</w:t>
      </w:r>
      <w:r>
        <w:t>、</w:t>
      </w:r>
      <w:r>
        <w:rPr>
          <w:i/>
        </w:rPr>
        <w:t>A</w:t>
      </w:r>
      <w:r>
        <w:rPr>
          <w:vertAlign w:val="subscript"/>
        </w:rPr>
        <w:t>2</w:t>
      </w:r>
      <w:r>
        <w:t>，若把</w:t>
      </w:r>
      <w:r>
        <w:rPr>
          <w:i/>
        </w:rPr>
        <w:t>A</w:t>
      </w:r>
      <w:r>
        <w:rPr>
          <w:vertAlign w:val="subscript"/>
        </w:rPr>
        <w:t>1</w:t>
      </w:r>
      <w:r>
        <w:t>、</w:t>
      </w:r>
      <w:r>
        <w:rPr>
          <w:i/>
        </w:rPr>
        <w:t>A</w:t>
      </w:r>
      <w:r>
        <w:rPr>
          <w:vertAlign w:val="subscript"/>
        </w:rPr>
        <w:t>2</w:t>
      </w:r>
      <w:r>
        <w:t>分别采用并联或串联的方式接入电路，如图所示，则闭合开关后，下列有关电表的示数和指针偏转角度的说法正确的是（　　）</w:t>
      </w:r>
    </w:p>
    <w:p>
      <w:pPr>
        <w:spacing w:line="360" w:lineRule="auto"/>
        <w:jc w:val="center"/>
        <w:textAlignment w:val="center"/>
      </w:pPr>
      <w:r>
        <w:drawing>
          <wp:inline distT="0" distB="0" distL="114300" distR="114300">
            <wp:extent cx="2971800" cy="1171575"/>
            <wp:effectExtent l="0" t="0" r="0" b="1905"/>
            <wp:docPr id="100009" name="图片 1000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330432" name="图片 100009" descr="figure"/>
                    <pic:cNvPicPr>
                      <a:picLocks noChangeAspect="1"/>
                    </pic:cNvPicPr>
                  </pic:nvPicPr>
                  <pic:blipFill>
                    <a:blip xmlns:r="http://schemas.openxmlformats.org/officeDocument/2006/relationships" r:embed="rId30"/>
                    <a:stretch>
                      <a:fillRect/>
                    </a:stretch>
                  </pic:blipFill>
                  <pic:spPr>
                    <a:xfrm>
                      <a:off x="0" y="0"/>
                      <a:ext cx="2971800" cy="1171575"/>
                    </a:xfrm>
                    <a:prstGeom prst="rect">
                      <a:avLst/>
                    </a:prstGeom>
                  </pic:spPr>
                </pic:pic>
              </a:graphicData>
            </a:graphic>
          </wp:inline>
        </w:drawing>
      </w:r>
    </w:p>
    <w:p>
      <w:pPr>
        <w:spacing w:line="360" w:lineRule="auto"/>
        <w:jc w:val="left"/>
        <w:textAlignment w:val="center"/>
      </w:pPr>
      <w:r>
        <w:t>A．图甲中的</w:t>
      </w:r>
      <w:r>
        <w:rPr>
          <w:i/>
        </w:rPr>
        <w:t>A</w:t>
      </w:r>
      <w:r>
        <w:rPr>
          <w:vertAlign w:val="subscript"/>
        </w:rPr>
        <w:t>1</w:t>
      </w:r>
      <w:r>
        <w:t>、</w:t>
      </w:r>
      <w:r>
        <w:rPr>
          <w:i/>
        </w:rPr>
        <w:t>A</w:t>
      </w:r>
      <w:r>
        <w:rPr>
          <w:vertAlign w:val="subscript"/>
        </w:rPr>
        <w:t>2</w:t>
      </w:r>
      <w:r>
        <w:t>的示数相同</w:t>
      </w:r>
    </w:p>
    <w:p>
      <w:pPr>
        <w:spacing w:line="360" w:lineRule="auto"/>
        <w:jc w:val="left"/>
        <w:textAlignment w:val="center"/>
      </w:pPr>
      <w:r>
        <w:t>B．图甲中的</w:t>
      </w:r>
      <w:r>
        <w:rPr>
          <w:i/>
        </w:rPr>
        <w:t>A</w:t>
      </w:r>
      <w:r>
        <w:rPr>
          <w:vertAlign w:val="subscript"/>
        </w:rPr>
        <w:t>1</w:t>
      </w:r>
      <w:r>
        <w:t>、</w:t>
      </w:r>
      <w:r>
        <w:rPr>
          <w:i/>
        </w:rPr>
        <w:t>A</w:t>
      </w:r>
      <w:r>
        <w:rPr>
          <w:vertAlign w:val="subscript"/>
        </w:rPr>
        <w:t>2</w:t>
      </w:r>
      <w:r>
        <w:t>的指针偏角相同</w:t>
      </w:r>
    </w:p>
    <w:p>
      <w:pPr>
        <w:spacing w:line="360" w:lineRule="auto"/>
        <w:jc w:val="left"/>
        <w:textAlignment w:val="center"/>
      </w:pPr>
      <w:r>
        <w:t>C．图乙中的</w:t>
      </w:r>
      <w:r>
        <w:rPr>
          <w:i/>
        </w:rPr>
        <w:t>A</w:t>
      </w:r>
      <w:r>
        <w:rPr>
          <w:vertAlign w:val="subscript"/>
        </w:rPr>
        <w:t>1</w:t>
      </w:r>
      <w:r>
        <w:t>，</w:t>
      </w:r>
      <w:r>
        <w:rPr>
          <w:i/>
        </w:rPr>
        <w:t>A</w:t>
      </w:r>
      <w:r>
        <w:rPr>
          <w:vertAlign w:val="subscript"/>
        </w:rPr>
        <w:t>2</w:t>
      </w:r>
      <w:r>
        <w:t>的示数和偏角都不同</w:t>
      </w:r>
    </w:p>
    <w:p>
      <w:pPr>
        <w:spacing w:line="360" w:lineRule="auto"/>
        <w:jc w:val="left"/>
        <w:textAlignment w:val="center"/>
      </w:pPr>
      <w:r>
        <w:t>D．图乙中的</w:t>
      </w:r>
      <w:r>
        <w:rPr>
          <w:i/>
        </w:rPr>
        <w:t>A</w:t>
      </w:r>
      <w:r>
        <w:rPr>
          <w:vertAlign w:val="subscript"/>
        </w:rPr>
        <w:t>1</w:t>
      </w:r>
      <w:r>
        <w:t>、</w:t>
      </w:r>
      <w:r>
        <w:rPr>
          <w:i/>
        </w:rPr>
        <w:t>A</w:t>
      </w:r>
      <w:r>
        <w:rPr>
          <w:vertAlign w:val="subscript"/>
        </w:rPr>
        <w:t>2</w:t>
      </w:r>
      <w:r>
        <w:t>的指针偏角不相同</w:t>
      </w:r>
    </w:p>
    <w:p>
      <w:pPr>
        <w:spacing w:line="360" w:lineRule="auto"/>
        <w:jc w:val="left"/>
        <w:textAlignment w:val="center"/>
      </w:pPr>
      <w:r>
        <w:t>10．将两个相同的电流计通过并联电阻分别改装成电流表A</w:t>
      </w:r>
      <w:r>
        <w:rPr>
          <w:vertAlign w:val="subscript"/>
        </w:rPr>
        <w:t>1</w:t>
      </w:r>
      <w:r>
        <w:t>（0~3 A）和电流表A</w:t>
      </w:r>
      <w:r>
        <w:rPr>
          <w:vertAlign w:val="subscript"/>
        </w:rPr>
        <w:t>2</w:t>
      </w:r>
      <w:r>
        <w:t>（0~0.6 A），把这两个电流表并联接入如图所示的电路中测量电流。则下列说法正确的是（　　）</w:t>
      </w:r>
    </w:p>
    <w:p>
      <w:pPr>
        <w:spacing w:line="360" w:lineRule="auto"/>
        <w:jc w:val="left"/>
        <w:textAlignment w:val="center"/>
      </w:pPr>
      <w:bookmarkStart w:id="0" w:name="_GoBack"/>
      <w:bookmarkEnd w:id="0"/>
      <w:r>
        <w:t>A．A</w:t>
      </w:r>
      <w:r>
        <w:rPr>
          <w:vertAlign w:val="subscript"/>
        </w:rPr>
        <w:t>1</w:t>
      </w:r>
      <w:r>
        <w:t>的内阻小于A</w:t>
      </w:r>
      <w:r>
        <w:rPr>
          <w:vertAlign w:val="subscript"/>
        </w:rPr>
        <w:t>2</w:t>
      </w:r>
      <w:r>
        <w:t>的内阻</w:t>
      </w:r>
    </w:p>
    <w:p>
      <w:pPr>
        <w:spacing w:line="360" w:lineRule="auto"/>
        <w:jc w:val="left"/>
        <w:textAlignment w:val="center"/>
      </w:pPr>
      <w:r>
        <w:t>B．A</w:t>
      </w:r>
      <w:r>
        <w:rPr>
          <w:vertAlign w:val="subscript"/>
        </w:rPr>
        <w:t>1</w:t>
      </w:r>
      <w:r>
        <w:t>的指针还没有满偏时，A</w:t>
      </w:r>
      <w:r>
        <w:rPr>
          <w:vertAlign w:val="subscript"/>
        </w:rPr>
        <w:t>2</w:t>
      </w:r>
      <w:r>
        <w:t>的指针已经满偏</w:t>
      </w:r>
    </w:p>
    <w:p>
      <w:pPr>
        <w:spacing w:line="360" w:lineRule="auto"/>
        <w:jc w:val="left"/>
        <w:textAlignment w:val="center"/>
      </w:pPr>
      <w:r>
        <w:t>C．A</w:t>
      </w:r>
      <w:r>
        <w:rPr>
          <w:vertAlign w:val="subscript"/>
        </w:rPr>
        <w:t>1</w:t>
      </w:r>
      <w:r>
        <w:t>的读数为1A时，A</w:t>
      </w:r>
      <w:r>
        <w:rPr>
          <w:vertAlign w:val="subscript"/>
        </w:rPr>
        <w:t>2</w:t>
      </w:r>
      <w:r>
        <w:t>的读数为0.6 A</w:t>
      </w:r>
    </w:p>
    <w:p>
      <w:pPr>
        <w:spacing w:line="360" w:lineRule="auto"/>
        <w:jc w:val="left"/>
        <w:textAlignment w:val="center"/>
      </w:pPr>
      <w:r>
        <w:t>D．A</w:t>
      </w:r>
      <w:r>
        <w:rPr>
          <w:vertAlign w:val="subscript"/>
        </w:rPr>
        <w:t>1</w:t>
      </w:r>
      <w:r>
        <w:t>的读数为1A时，干路中的电流为1.2 A</w:t>
      </w:r>
    </w:p>
    <w:p>
      <w:pPr>
        <w:spacing w:line="360" w:lineRule="auto"/>
        <w:jc w:val="left"/>
        <w:textAlignment w:val="center"/>
      </w:pPr>
      <w:r>
        <w:t>11．电热水器金属内胆出水口加接一段曲长管道，在电热水器漏电且接地线失效时，能形成“防电墙”，它相当于在人体和水之间安装了一个电阻，一旦漏电，它能分担大部分电压，将致命的220V电压降低到12V以下，保证洗浴安全，且整个流程为机械原理，永不失效。如图所示，当热水器漏电且接地线失效时，其金属内胆与大地间电压为220V，由于曲长管道中水具有电阻（简称“隔电电阻”），因而人体两端的电压不高于12V，下列说法正确的是（　　）</w:t>
      </w:r>
    </w:p>
    <w:p>
      <w:pPr>
        <w:spacing w:line="360" w:lineRule="auto"/>
        <w:jc w:val="center"/>
        <w:textAlignment w:val="center"/>
      </w:pPr>
      <w:r>
        <w:drawing>
          <wp:inline distT="0" distB="0" distL="114300" distR="114300">
            <wp:extent cx="133350" cy="114300"/>
            <wp:effectExtent l="0" t="0" r="3810" b="7620"/>
            <wp:docPr id="100011" name="图片 1000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895495" name="图片 100011" descr="figure"/>
                    <pic:cNvPicPr>
                      <a:picLocks noChangeAspect="1"/>
                    </pic:cNvPicPr>
                  </pic:nvPicPr>
                  <pic:blipFill>
                    <a:blip xmlns:r="http://schemas.openxmlformats.org/officeDocument/2006/relationships" r:embed="rId31"/>
                    <a:stretch>
                      <a:fillRect/>
                    </a:stretch>
                  </pic:blipFill>
                  <pic:spPr>
                    <a:xfrm>
                      <a:off x="0" y="0"/>
                      <a:ext cx="133350" cy="114300"/>
                    </a:xfrm>
                    <a:prstGeom prst="rect">
                      <a:avLst/>
                    </a:prstGeom>
                  </pic:spPr>
                </pic:pic>
              </a:graphicData>
            </a:graphic>
          </wp:inline>
        </w:drawing>
      </w:r>
      <w:r>
        <w:drawing>
          <wp:inline distT="0" distB="0" distL="114300" distR="114300">
            <wp:extent cx="1666875" cy="1647825"/>
            <wp:effectExtent l="0" t="0" r="9525" b="13335"/>
            <wp:docPr id="100012" name="图片 1000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07533" name="图片 100012" descr="figure"/>
                    <pic:cNvPicPr>
                      <a:picLocks noChangeAspect="1"/>
                    </pic:cNvPicPr>
                  </pic:nvPicPr>
                  <pic:blipFill>
                    <a:blip xmlns:r="http://schemas.openxmlformats.org/officeDocument/2006/relationships" r:embed="rId32"/>
                    <a:stretch>
                      <a:fillRect/>
                    </a:stretch>
                  </pic:blipFill>
                  <pic:spPr>
                    <a:xfrm>
                      <a:off x="0" y="0"/>
                      <a:ext cx="1666875" cy="1647825"/>
                    </a:xfrm>
                    <a:prstGeom prst="rect">
                      <a:avLst/>
                    </a:prstGeom>
                  </pic:spPr>
                </pic:pic>
              </a:graphicData>
            </a:graphic>
          </wp:inline>
        </w:drawing>
      </w:r>
      <w:r>
        <w:drawing>
          <wp:inline distT="0" distB="0" distL="114300" distR="114300">
            <wp:extent cx="2200275" cy="1638300"/>
            <wp:effectExtent l="0" t="0" r="9525" b="7620"/>
            <wp:docPr id="100013" name="图片 1000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299087" name="图片 100013" descr="figure"/>
                    <pic:cNvPicPr>
                      <a:picLocks noChangeAspect="1"/>
                    </pic:cNvPicPr>
                  </pic:nvPicPr>
                  <pic:blipFill>
                    <a:blip xmlns:r="http://schemas.openxmlformats.org/officeDocument/2006/relationships" r:embed="rId33"/>
                    <a:stretch>
                      <a:fillRect/>
                    </a:stretch>
                  </pic:blipFill>
                  <pic:spPr>
                    <a:xfrm>
                      <a:off x="0" y="0"/>
                      <a:ext cx="2200275" cy="1638300"/>
                    </a:xfrm>
                    <a:prstGeom prst="rect">
                      <a:avLst/>
                    </a:prstGeom>
                  </pic:spPr>
                </pic:pic>
              </a:graphicData>
            </a:graphic>
          </wp:inline>
        </w:drawing>
      </w:r>
    </w:p>
    <w:p>
      <w:pPr>
        <w:spacing w:line="360" w:lineRule="auto"/>
        <w:jc w:val="left"/>
        <w:textAlignment w:val="center"/>
      </w:pPr>
      <w:r>
        <w:t>A．曲长管道应选用导电性能差的材料制成</w:t>
      </w:r>
    </w:p>
    <w:p>
      <w:pPr>
        <w:spacing w:line="360" w:lineRule="auto"/>
        <w:jc w:val="left"/>
        <w:textAlignment w:val="center"/>
      </w:pPr>
      <w:r>
        <w:t>B．在电热水器漏电且接地失效时通过“隔电电阻”的电流远大于通过人体的电流，所以人是安全的</w:t>
      </w:r>
    </w:p>
    <w:p>
      <w:pPr>
        <w:spacing w:line="360" w:lineRule="auto"/>
        <w:jc w:val="left"/>
        <w:textAlignment w:val="center"/>
      </w:pPr>
      <w:r>
        <w:t>C．“隔电电阻”大于“人体电阻”，且两者串联</w:t>
      </w:r>
    </w:p>
    <w:p>
      <w:pPr>
        <w:spacing w:line="360" w:lineRule="auto"/>
        <w:jc w:val="left"/>
        <w:textAlignment w:val="center"/>
      </w:pPr>
      <w:r>
        <w:t>D．热水器漏电且接地线失效时，“防电墙”使人体内无电流通过</w:t>
      </w:r>
    </w:p>
    <w:p>
      <w:pPr>
        <w:spacing w:line="360" w:lineRule="auto"/>
        <w:jc w:val="left"/>
        <w:textAlignment w:val="center"/>
      </w:pPr>
      <w:r>
        <w:t>12．有两个相同材料制成的导体，两导体为上、下面为正方形的柱体，柱体高均为</w:t>
      </w:r>
      <w:r>
        <w:rPr>
          <w:i/>
        </w:rPr>
        <w:t>h</w:t>
      </w:r>
      <w:r>
        <w:t>，大柱体柱截面边长为</w:t>
      </w:r>
      <w:r>
        <w:rPr>
          <w:i/>
        </w:rPr>
        <w:t>a</w:t>
      </w:r>
      <w:r>
        <w:t>，小柱体柱截面边长为</w:t>
      </w:r>
      <w:r>
        <w:rPr>
          <w:i/>
        </w:rPr>
        <w:t>b</w:t>
      </w:r>
      <w:r>
        <w:t>，现将大小柱体串联接在电压</w:t>
      </w:r>
      <w:r>
        <w:rPr>
          <w:i/>
        </w:rPr>
        <w:t>U</w:t>
      </w:r>
      <w:r>
        <w:t>上，已知通过导体电流方向如图，大小为</w:t>
      </w:r>
      <w:r>
        <w:rPr>
          <w:i/>
        </w:rPr>
        <w:t>I</w:t>
      </w:r>
      <w:r>
        <w:t xml:space="preserve">，则（　　） </w:t>
      </w:r>
    </w:p>
    <w:p>
      <w:pPr>
        <w:spacing w:line="360" w:lineRule="auto"/>
        <w:jc w:val="center"/>
        <w:textAlignment w:val="center"/>
      </w:pPr>
      <w:r>
        <w:drawing>
          <wp:inline distT="0" distB="0" distL="114300" distR="114300">
            <wp:extent cx="1619250" cy="981075"/>
            <wp:effectExtent l="0" t="0" r="11430" b="9525"/>
            <wp:docPr id="2008561060" name="图片 200856106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220906" name="图片 2008561060" descr="figure"/>
                    <pic:cNvPicPr>
                      <a:picLocks noChangeAspect="1"/>
                    </pic:cNvPicPr>
                  </pic:nvPicPr>
                  <pic:blipFill>
                    <a:blip xmlns:r="http://schemas.openxmlformats.org/officeDocument/2006/relationships" r:embed="rId34"/>
                    <a:stretch>
                      <a:fillRect/>
                    </a:stretch>
                  </pic:blipFill>
                  <pic:spPr>
                    <a:xfrm>
                      <a:off x="0" y="0"/>
                      <a:ext cx="1619250" cy="981075"/>
                    </a:xfrm>
                    <a:prstGeom prst="rect">
                      <a:avLst/>
                    </a:prstGeom>
                  </pic:spPr>
                </pic:pic>
              </a:graphicData>
            </a:graphic>
          </wp:inline>
        </w:drawing>
      </w:r>
    </w:p>
    <w:p>
      <w:pPr>
        <w:spacing w:line="360" w:lineRule="auto"/>
        <w:jc w:val="left"/>
        <w:textAlignment w:val="center"/>
      </w:pPr>
      <w:r>
        <w:t>A．导体电阻率为：</w:t>
      </w:r>
      <w:r>
        <w:object>
          <v:shape id="_x0000_i1034" type="#_x0000_t75" alt="eqIdc56731606a9340cda3c9f5463a3f7fd4" style="width:36.9pt;height:27.45pt" o:oleicon="f" o:ole="" coordsize="21600,21600" o:preferrelative="t" filled="f" stroked="f">
            <v:stroke joinstyle="miter"/>
            <v:imagedata r:id="rId35" o:title="eqIdc56731606a9340cda3c9f5463a3f7fd4"/>
            <o:lock v:ext="edit" aspectratio="t"/>
            <w10:anchorlock/>
          </v:shape>
          <o:OLEObject Type="Embed" ProgID="Equation.DSMT4" ShapeID="_x0000_i1034" DrawAspect="Content" ObjectID="_1468075733" r:id="rId36"/>
        </w:object>
      </w:r>
    </w:p>
    <w:p>
      <w:pPr>
        <w:spacing w:line="360" w:lineRule="auto"/>
        <w:jc w:val="left"/>
        <w:textAlignment w:val="center"/>
      </w:pPr>
      <w:r>
        <w:t>B．导体电阻率为：</w:t>
      </w:r>
      <w:r>
        <w:object>
          <v:shape id="_x0000_i1035" type="#_x0000_t75" alt="eqIda5781ff33b9c4e49b5c89854b3d86a71" style="width:55.4pt;height:29pt" o:oleicon="f" o:ole="" coordsize="21600,21600" o:preferrelative="t" filled="f" stroked="f">
            <v:stroke joinstyle="miter"/>
            <v:imagedata r:id="rId37" o:title="eqIda5781ff33b9c4e49b5c89854b3d86a71"/>
            <o:lock v:ext="edit" aspectratio="t"/>
            <w10:anchorlock/>
          </v:shape>
          <o:OLEObject Type="Embed" ProgID="Equation.DSMT4" ShapeID="_x0000_i1035" DrawAspect="Content" ObjectID="_1468075734" r:id="rId38"/>
        </w:object>
      </w:r>
    </w:p>
    <w:p>
      <w:pPr>
        <w:spacing w:line="360" w:lineRule="auto"/>
        <w:jc w:val="left"/>
        <w:textAlignment w:val="center"/>
      </w:pPr>
      <w:r>
        <w:t>C．大柱体中自由电荷定向移动的速率小于小柱体中自由电荷定向移动的速率</w:t>
      </w:r>
    </w:p>
    <w:p>
      <w:pPr>
        <w:spacing w:line="360" w:lineRule="auto"/>
        <w:jc w:val="left"/>
        <w:textAlignment w:val="center"/>
        <w:rPr>
          <w:rFonts w:hint="eastAsia"/>
        </w:rPr>
      </w:pPr>
      <w:r>
        <w:t>D．大柱体中自由电荷定向移动的速率大于小柱体中自由电荷定向移动的速率</w:t>
      </w:r>
    </w:p>
    <w:p>
      <w:pPr>
        <w:rPr>
          <w:b/>
        </w:rPr>
      </w:pPr>
      <w:r>
        <w:rPr>
          <w:rFonts w:hint="eastAsia"/>
          <w:b/>
        </w:rPr>
        <w:t>三、</w:t>
      </w:r>
      <w:r>
        <w:rPr>
          <w:rFonts w:hint="eastAsia"/>
          <w:b/>
          <w:lang w:eastAsia="zh-CN"/>
        </w:rPr>
        <w:t>解答</w:t>
      </w:r>
      <w:r>
        <w:rPr>
          <w:rFonts w:hint="eastAsia"/>
          <w:b/>
        </w:rPr>
        <w:t>题</w:t>
      </w:r>
    </w:p>
    <w:p>
      <w:pPr>
        <w:spacing w:line="360" w:lineRule="auto"/>
        <w:jc w:val="left"/>
        <w:textAlignment w:val="center"/>
      </w:pPr>
      <w:r>
        <w:t>13．图</w:t>
      </w:r>
      <w:r>
        <w:rPr>
          <w:i/>
        </w:rPr>
        <w:t>a</w:t>
      </w:r>
      <w:r>
        <w:t>为某同学组装完成的简易多用电表的电路图。图中E是电池，</w:t>
      </w:r>
      <w:r>
        <w:rPr>
          <w:i/>
        </w:rPr>
        <w:t>R</w:t>
      </w:r>
      <w:r>
        <w:rPr>
          <w:vertAlign w:val="subscript"/>
        </w:rPr>
        <w:t>1</w:t>
      </w:r>
      <w:r>
        <w:t>、</w:t>
      </w:r>
      <w:r>
        <w:rPr>
          <w:i/>
        </w:rPr>
        <w:t>R</w:t>
      </w:r>
      <w:r>
        <w:rPr>
          <w:vertAlign w:val="subscript"/>
        </w:rPr>
        <w:t>2</w:t>
      </w:r>
      <w:r>
        <w:t>、</w:t>
      </w:r>
      <w:r>
        <w:rPr>
          <w:i/>
        </w:rPr>
        <w:t>R</w:t>
      </w:r>
      <w:r>
        <w:rPr>
          <w:vertAlign w:val="subscript"/>
        </w:rPr>
        <w:t>3</w:t>
      </w:r>
      <w:r>
        <w:t>、</w:t>
      </w:r>
      <w:r>
        <w:rPr>
          <w:i/>
        </w:rPr>
        <w:t>R</w:t>
      </w:r>
      <w:r>
        <w:rPr>
          <w:vertAlign w:val="subscript"/>
        </w:rPr>
        <w:t>4</w:t>
      </w:r>
      <w:r>
        <w:t>和</w:t>
      </w:r>
      <w:r>
        <w:rPr>
          <w:i/>
        </w:rPr>
        <w:t>R</w:t>
      </w:r>
      <w:r>
        <w:rPr>
          <w:vertAlign w:val="subscript"/>
        </w:rPr>
        <w:t>5</w:t>
      </w:r>
      <w:r>
        <w:t>是固定电阻，</w:t>
      </w:r>
      <w:r>
        <w:rPr>
          <w:i/>
        </w:rPr>
        <w:t>R</w:t>
      </w:r>
      <w:r>
        <w:rPr>
          <w:vertAlign w:val="subscript"/>
        </w:rPr>
        <w:t>6</w:t>
      </w:r>
      <w:r>
        <w:t>是可变电阻；表头G的满偏电流为250 μA，内阻为480 Ω。虚线方框内为换挡开关，</w:t>
      </w:r>
      <w:r>
        <w:rPr>
          <w:i/>
        </w:rPr>
        <w:t>A</w:t>
      </w:r>
      <w:r>
        <w:t>端和</w:t>
      </w:r>
      <w:r>
        <w:rPr>
          <w:i/>
        </w:rPr>
        <w:t>B</w:t>
      </w:r>
      <w:r>
        <w:t>端分别与两表笔相连。该多用电表有5个挡位，5个挡位为：直流电压1V挡和5V挡，直流电流1mA挡和2.5mA挡，欧姆×100 Ω挡。</w:t>
      </w:r>
    </w:p>
    <w:p>
      <w:pPr>
        <w:spacing w:line="360" w:lineRule="auto"/>
        <w:jc w:val="center"/>
        <w:textAlignment w:val="center"/>
      </w:pPr>
      <w:r>
        <w:drawing>
          <wp:inline distT="0" distB="0" distL="114300" distR="114300">
            <wp:extent cx="2127885" cy="1739900"/>
            <wp:effectExtent l="0" t="0" r="5715" b="12700"/>
            <wp:docPr id="861887922" name="图片 8618879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670789" name="图片 861887922" descr="figure"/>
                    <pic:cNvPicPr>
                      <a:picLocks noChangeAspect="1"/>
                    </pic:cNvPicPr>
                  </pic:nvPicPr>
                  <pic:blipFill>
                    <a:blip xmlns:r="http://schemas.openxmlformats.org/officeDocument/2006/relationships" r:embed="rId39"/>
                    <a:stretch>
                      <a:fillRect/>
                    </a:stretch>
                  </pic:blipFill>
                  <pic:spPr>
                    <a:xfrm>
                      <a:off x="0" y="0"/>
                      <a:ext cx="2127885" cy="1739900"/>
                    </a:xfrm>
                    <a:prstGeom prst="rect">
                      <a:avLst/>
                    </a:prstGeom>
                  </pic:spPr>
                </pic:pic>
              </a:graphicData>
            </a:graphic>
          </wp:inline>
        </w:drawing>
      </w:r>
      <w:r>
        <w:drawing>
          <wp:inline distT="0" distB="0" distL="114300" distR="114300">
            <wp:extent cx="2419985" cy="1447165"/>
            <wp:effectExtent l="0" t="0" r="3175" b="635"/>
            <wp:docPr id="173437725" name="图片 17343772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318657" name="图片 173437725" descr="figure"/>
                    <pic:cNvPicPr>
                      <a:picLocks noChangeAspect="1"/>
                    </pic:cNvPicPr>
                  </pic:nvPicPr>
                  <pic:blipFill>
                    <a:blip xmlns:r="http://schemas.openxmlformats.org/officeDocument/2006/relationships" r:embed="rId40"/>
                    <a:stretch>
                      <a:fillRect/>
                    </a:stretch>
                  </pic:blipFill>
                  <pic:spPr>
                    <a:xfrm>
                      <a:off x="0" y="0"/>
                      <a:ext cx="2419985" cy="1447165"/>
                    </a:xfrm>
                    <a:prstGeom prst="rect">
                      <a:avLst/>
                    </a:prstGeom>
                  </pic:spPr>
                </pic:pic>
              </a:graphicData>
            </a:graphic>
          </wp:inline>
        </w:drawing>
      </w:r>
    </w:p>
    <w:p>
      <w:pPr>
        <w:spacing w:line="360" w:lineRule="auto"/>
        <w:jc w:val="left"/>
        <w:textAlignment w:val="center"/>
      </w:pPr>
      <w:r>
        <w:t>(1)图</w:t>
      </w:r>
      <w:r>
        <w:rPr>
          <w:i/>
        </w:rPr>
        <w:t>a</w:t>
      </w:r>
      <w:r>
        <w:t>中的A端与______（填“红”或“黑”）色表笔相连接。</w:t>
      </w:r>
    </w:p>
    <w:p>
      <w:pPr>
        <w:spacing w:line="360" w:lineRule="auto"/>
        <w:jc w:val="left"/>
        <w:textAlignment w:val="center"/>
      </w:pPr>
      <w:r>
        <w:t>(2)关于</w:t>
      </w:r>
      <w:r>
        <w:rPr>
          <w:i/>
        </w:rPr>
        <w:t>R</w:t>
      </w:r>
      <w:r>
        <w:rPr>
          <w:vertAlign w:val="subscript"/>
        </w:rPr>
        <w:t>6</w:t>
      </w:r>
      <w:r>
        <w:t>的使用，下列说法正确的是_______（填正确答案标号）。</w:t>
      </w:r>
    </w:p>
    <w:p>
      <w:pPr>
        <w:spacing w:line="360" w:lineRule="auto"/>
        <w:jc w:val="left"/>
        <w:textAlignment w:val="center"/>
      </w:pPr>
      <w:r>
        <w:t>A．在使用多用电表之前，调整</w:t>
      </w:r>
      <w:r>
        <w:rPr>
          <w:i/>
        </w:rPr>
        <w:t>R</w:t>
      </w:r>
      <w:r>
        <w:rPr>
          <w:vertAlign w:val="subscript"/>
        </w:rPr>
        <w:t>6</w:t>
      </w:r>
      <w:r>
        <w:t>使电表指针指在表盘左端电流“0”位置</w:t>
      </w:r>
    </w:p>
    <w:p>
      <w:pPr>
        <w:spacing w:line="360" w:lineRule="auto"/>
        <w:jc w:val="left"/>
        <w:textAlignment w:val="center"/>
      </w:pPr>
      <w:r>
        <w:t>B．使用欧姆挡时，先将两表笔短接，调整</w:t>
      </w:r>
      <w:r>
        <w:rPr>
          <w:i/>
        </w:rPr>
        <w:t>R</w:t>
      </w:r>
      <w:r>
        <w:rPr>
          <w:vertAlign w:val="subscript"/>
        </w:rPr>
        <w:t>6</w:t>
      </w:r>
      <w:r>
        <w:t>使电表指针指在表盘右端电阻“0”位置</w:t>
      </w:r>
    </w:p>
    <w:p>
      <w:pPr>
        <w:spacing w:line="360" w:lineRule="auto"/>
        <w:jc w:val="left"/>
        <w:textAlignment w:val="center"/>
      </w:pPr>
      <w:r>
        <w:t>C．使用电流挡时，调整</w:t>
      </w:r>
      <w:r>
        <w:rPr>
          <w:i/>
        </w:rPr>
        <w:t>R</w:t>
      </w:r>
      <w:r>
        <w:rPr>
          <w:vertAlign w:val="subscript"/>
        </w:rPr>
        <w:t>6</w:t>
      </w:r>
      <w:r>
        <w:t>使电表指针尽可能指在表盘右端电流最大位置</w:t>
      </w:r>
    </w:p>
    <w:p>
      <w:pPr>
        <w:spacing w:line="360" w:lineRule="auto"/>
        <w:jc w:val="left"/>
        <w:textAlignment w:val="center"/>
      </w:pPr>
      <w:r>
        <w:t>(3)根据题给条件可得</w:t>
      </w:r>
      <w:r>
        <w:rPr>
          <w:i/>
        </w:rPr>
        <w:t>R</w:t>
      </w:r>
      <w:r>
        <w:rPr>
          <w:vertAlign w:val="subscript"/>
        </w:rPr>
        <w:t>1</w:t>
      </w:r>
      <w:r>
        <w:t>＋</w:t>
      </w:r>
      <w:r>
        <w:rPr>
          <w:i/>
        </w:rPr>
        <w:t>R</w:t>
      </w:r>
      <w:r>
        <w:rPr>
          <w:vertAlign w:val="subscript"/>
        </w:rPr>
        <w:t>2</w:t>
      </w:r>
      <w:r>
        <w:t>=_______Ω，</w:t>
      </w:r>
      <w:r>
        <w:rPr>
          <w:i/>
        </w:rPr>
        <w:t>R</w:t>
      </w:r>
      <w:r>
        <w:rPr>
          <w:vertAlign w:val="subscript"/>
        </w:rPr>
        <w:t>4</w:t>
      </w:r>
      <w:r>
        <w:t>=________Ω。</w:t>
      </w:r>
    </w:p>
    <w:p>
      <w:pPr>
        <w:spacing w:line="360" w:lineRule="auto"/>
        <w:jc w:val="left"/>
        <w:textAlignment w:val="center"/>
      </w:pPr>
      <w:r>
        <w:t>(4)某次测量时该多用电表指针位置如图</w:t>
      </w:r>
      <w:r>
        <w:rPr>
          <w:i/>
        </w:rPr>
        <w:t>b</w:t>
      </w:r>
      <w:r>
        <w:t>所示。若此时</w:t>
      </w:r>
      <w:r>
        <w:rPr>
          <w:i/>
        </w:rPr>
        <w:t>B</w:t>
      </w:r>
      <w:r>
        <w:t>端是与“1”相连的，则多用电表读数为_______；若此时</w:t>
      </w:r>
      <w:r>
        <w:rPr>
          <w:i/>
        </w:rPr>
        <w:t>B</w:t>
      </w:r>
      <w:r>
        <w:t>端是与“3”相连的，则读数为________；若此时</w:t>
      </w:r>
      <w:r>
        <w:rPr>
          <w:i/>
        </w:rPr>
        <w:t>B</w:t>
      </w:r>
      <w:r>
        <w:t>端是与“5”相连的，则读数为___________。（结果均保留3位有效数字）</w:t>
      </w:r>
    </w:p>
    <w:p>
      <w:pPr>
        <w:spacing w:line="360" w:lineRule="auto"/>
        <w:jc w:val="left"/>
        <w:textAlignment w:val="center"/>
      </w:pPr>
      <w:r>
        <w:t>14．（1）某同学用如图甲所示电路测量电阻</w:t>
      </w:r>
      <w:r>
        <w:object>
          <v:shape id="_x0000_i1036" type="#_x0000_t75" alt="eqId73d597986ef74adaa5a0210f95374459" style="width:13.2pt;height:16.2pt" o:oleicon="f" o:ole="" coordsize="21600,21600" o:preferrelative="t" filled="f" stroked="f">
            <v:stroke joinstyle="miter"/>
            <v:imagedata r:id="rId41" o:title="eqId73d597986ef74adaa5a0210f95374459"/>
            <o:lock v:ext="edit" aspectratio="t"/>
            <w10:anchorlock/>
          </v:shape>
          <o:OLEObject Type="Embed" ProgID="Equation.DSMT4" ShapeID="_x0000_i1036" DrawAspect="Content" ObjectID="_1468075735" r:id="rId42"/>
        </w:object>
      </w:r>
      <w:r>
        <w:t>，</w:t>
      </w:r>
      <w:r>
        <w:object>
          <v:shape id="_x0000_i1037" type="#_x0000_t75" alt="eqId73d597986ef74adaa5a0210f95374459" style="width:13.2pt;height:16.2pt" o:oleicon="f" o:ole="" coordsize="21600,21600" o:preferrelative="t" filled="f" stroked="f">
            <v:stroke joinstyle="miter"/>
            <v:imagedata r:id="rId41" o:title="eqId73d597986ef74adaa5a0210f95374459"/>
            <o:lock v:ext="edit" aspectratio="t"/>
            <w10:anchorlock/>
          </v:shape>
          <o:OLEObject Type="Embed" ProgID="Equation.DSMT4" ShapeID="_x0000_i1037" DrawAspect="Content" ObjectID="_1468075736" r:id="rId43"/>
        </w:object>
      </w:r>
      <w:r>
        <w:t>的测量值比真实值________（选填“偏大”或“偏小”）；若被测电阻</w:t>
      </w:r>
      <w:r>
        <w:object>
          <v:shape id="_x0000_i1038" type="#_x0000_t75" alt="eqId73d597986ef74adaa5a0210f95374459" style="width:13.2pt;height:16.2pt" o:oleicon="f" o:ole="" coordsize="21600,21600" o:preferrelative="t" filled="f" stroked="f">
            <v:stroke joinstyle="miter"/>
            <v:imagedata r:id="rId41" o:title="eqId73d597986ef74adaa5a0210f95374459"/>
            <o:lock v:ext="edit" aspectratio="t"/>
            <w10:anchorlock/>
          </v:shape>
          <o:OLEObject Type="Embed" ProgID="Equation.DSMT4" ShapeID="_x0000_i1038" DrawAspect="Content" ObjectID="_1468075737" r:id="rId44"/>
        </w:object>
      </w:r>
      <w:r>
        <w:t>的阻值约为1Ω，应采用图________（选填“甲”或“乙”）所示电路，误差会比较小。</w:t>
      </w:r>
    </w:p>
    <w:p>
      <w:pPr>
        <w:spacing w:line="360" w:lineRule="auto"/>
        <w:jc w:val="center"/>
        <w:textAlignment w:val="center"/>
      </w:pPr>
      <w:r>
        <w:drawing>
          <wp:inline distT="0" distB="0" distL="114300" distR="114300">
            <wp:extent cx="3039745" cy="1390650"/>
            <wp:effectExtent l="0" t="0" r="8255" b="11430"/>
            <wp:docPr id="581478994" name="图片 58147899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299766" name="图片 581478994" descr="figure"/>
                    <pic:cNvPicPr>
                      <a:picLocks noChangeAspect="1"/>
                    </pic:cNvPicPr>
                  </pic:nvPicPr>
                  <pic:blipFill>
                    <a:blip xmlns:r="http://schemas.openxmlformats.org/officeDocument/2006/relationships" r:embed="rId45"/>
                    <a:stretch>
                      <a:fillRect/>
                    </a:stretch>
                  </pic:blipFill>
                  <pic:spPr>
                    <a:xfrm>
                      <a:off x="0" y="0"/>
                      <a:ext cx="3039745" cy="1390650"/>
                    </a:xfrm>
                    <a:prstGeom prst="rect">
                      <a:avLst/>
                    </a:prstGeom>
                  </pic:spPr>
                </pic:pic>
              </a:graphicData>
            </a:graphic>
          </wp:inline>
        </w:drawing>
      </w:r>
    </w:p>
    <w:p>
      <w:pPr>
        <w:spacing w:line="360" w:lineRule="auto"/>
        <w:jc w:val="left"/>
        <w:textAlignment w:val="center"/>
      </w:pPr>
      <w:r>
        <w:t>（2）某同学用伏安法测一节干电池的电动势</w:t>
      </w:r>
      <w:r>
        <w:rPr>
          <w:i/>
        </w:rPr>
        <w:t>E</w:t>
      </w:r>
      <w:r>
        <w:t>和内阻</w:t>
      </w:r>
      <w:r>
        <w:rPr>
          <w:i/>
        </w:rPr>
        <w:t>r</w:t>
      </w:r>
      <w:r>
        <w:t>，所给的器材有：</w:t>
      </w:r>
    </w:p>
    <w:p>
      <w:pPr>
        <w:spacing w:line="360" w:lineRule="auto"/>
        <w:jc w:val="left"/>
        <w:textAlignment w:val="center"/>
      </w:pPr>
      <w:r>
        <w:t xml:space="preserve">A．电压表V：0～3V，0～15V    </w:t>
      </w:r>
    </w:p>
    <w:p>
      <w:pPr>
        <w:spacing w:line="360" w:lineRule="auto"/>
        <w:jc w:val="left"/>
        <w:textAlignment w:val="center"/>
      </w:pPr>
      <w:r>
        <w:t>B．电流表A：0～0.6A，0～3A</w:t>
      </w:r>
    </w:p>
    <w:p>
      <w:pPr>
        <w:spacing w:line="360" w:lineRule="auto"/>
        <w:jc w:val="left"/>
        <w:textAlignment w:val="center"/>
      </w:pPr>
      <w:r>
        <w:t>C．滑动变阻器</w:t>
      </w:r>
      <w:r>
        <w:object>
          <v:shape id="_x0000_i1039" type="#_x0000_t75" alt="eqId038a378e1bc14746a153df55e32bd6cc" style="width:11.4pt;height:17.4pt" o:oleicon="f" o:ole="" coordsize="21600,21600" o:preferrelative="t" filled="f" stroked="f">
            <v:stroke joinstyle="miter"/>
            <v:imagedata r:id="rId46" o:title="eqId038a378e1bc14746a153df55e32bd6cc"/>
            <o:lock v:ext="edit" aspectratio="t"/>
            <w10:anchorlock/>
          </v:shape>
          <o:OLEObject Type="Embed" ProgID="Equation.DSMT4" ShapeID="_x0000_i1039" DrawAspect="Content" ObjectID="_1468075738" r:id="rId47"/>
        </w:object>
      </w:r>
      <w:r>
        <w:t xml:space="preserve">：（20Ω，1A）    </w:t>
      </w:r>
    </w:p>
    <w:p>
      <w:pPr>
        <w:spacing w:line="360" w:lineRule="auto"/>
        <w:jc w:val="left"/>
        <w:textAlignment w:val="center"/>
      </w:pPr>
      <w:r>
        <w:t>D．滑动变阻器</w:t>
      </w:r>
      <w:r>
        <w:object>
          <v:shape id="_x0000_i1040" type="#_x0000_t75" alt="eqId8a1390aa3d754ef184290306ffa757dc" style="width:13.2pt;height:15.9pt" o:oleicon="f" o:ole="" coordsize="21600,21600" o:preferrelative="t" filled="f" stroked="f">
            <v:stroke joinstyle="miter"/>
            <v:imagedata r:id="rId48" o:title="eqId8a1390aa3d754ef184290306ffa757dc"/>
            <o:lock v:ext="edit" aspectratio="t"/>
            <w10:anchorlock/>
          </v:shape>
          <o:OLEObject Type="Embed" ProgID="Equation.DSMT4" ShapeID="_x0000_i1040" DrawAspect="Content" ObjectID="_1468075739" r:id="rId49"/>
        </w:object>
      </w:r>
      <w:r>
        <w:t>（1000Ω，0.1A）</w:t>
      </w:r>
    </w:p>
    <w:p>
      <w:pPr>
        <w:spacing w:line="360" w:lineRule="auto"/>
        <w:jc w:val="left"/>
        <w:textAlignment w:val="center"/>
      </w:pPr>
      <w:r>
        <w:t>E．开关S和导线若干</w:t>
      </w:r>
    </w:p>
    <w:p>
      <w:pPr>
        <w:spacing w:line="360" w:lineRule="auto"/>
        <w:jc w:val="left"/>
        <w:textAlignment w:val="center"/>
      </w:pPr>
      <w:r>
        <w:t>①实验中电压表应选用的量程为________（选填“0～3V”或“0～15V”）；电流选用的量程为________（填“0～0.6A”或“0～3A”）；滑动变阻器应选用________。</w:t>
      </w:r>
    </w:p>
    <w:p>
      <w:pPr>
        <w:spacing w:line="360" w:lineRule="auto"/>
        <w:jc w:val="left"/>
        <w:textAlignment w:val="center"/>
      </w:pPr>
      <w:r>
        <w:t>②实验测得的6组数据已在</w:t>
      </w:r>
      <w:r>
        <w:object>
          <v:shape id="_x0000_i1041" type="#_x0000_t75" alt="eqId0d7f222744ab4eb2a9bc0500b35d73e9" style="width:25.5pt;height:12.4pt" o:oleicon="f" o:ole="" coordsize="21600,21600" o:preferrelative="t" filled="f" stroked="f">
            <v:stroke joinstyle="miter"/>
            <v:imagedata r:id="rId50" o:title="eqId0d7f222744ab4eb2a9bc0500b35d73e9"/>
            <o:lock v:ext="edit" aspectratio="t"/>
            <w10:anchorlock/>
          </v:shape>
          <o:OLEObject Type="Embed" ProgID="Equation.DSMT4" ShapeID="_x0000_i1041" DrawAspect="Content" ObjectID="_1468075740" r:id="rId51"/>
        </w:object>
      </w:r>
      <w:r>
        <w:t>图象中标出，如图所示。请你根据数据点位置完成</w:t>
      </w:r>
      <w:r>
        <w:object>
          <v:shape id="_x0000_i1042" type="#_x0000_t75" alt="eqId0d7f222744ab4eb2a9bc0500b35d73e9" style="width:25.5pt;height:12.4pt" o:oleicon="f" o:ole="" coordsize="21600,21600" o:preferrelative="t" filled="f" stroked="f">
            <v:stroke joinstyle="miter"/>
            <v:imagedata r:id="rId50" o:title="eqId0d7f222744ab4eb2a9bc0500b35d73e9"/>
            <o:lock v:ext="edit" aspectratio="t"/>
            <w10:anchorlock/>
          </v:shape>
          <o:OLEObject Type="Embed" ProgID="Equation.DSMT4" ShapeID="_x0000_i1042" DrawAspect="Content" ObjectID="_1468075741" r:id="rId52"/>
        </w:object>
      </w:r>
      <w:r>
        <w:t>图线_______，并由图线求出该电池的电动势</w:t>
      </w:r>
      <w:r>
        <w:object>
          <v:shape id="_x0000_i1043" type="#_x0000_t75" alt="eqIda0b49356f7884fac9d2a52a6c74c201c" style="width:19.35pt;height:11.35pt" o:oleicon="f" o:ole="" coordsize="21600,21600" o:preferrelative="t" filled="f" stroked="f">
            <v:stroke joinstyle="miter"/>
            <v:imagedata r:id="rId53" o:title="eqIda0b49356f7884fac9d2a52a6c74c201c"/>
            <o:lock v:ext="edit" aspectratio="t"/>
            <w10:anchorlock/>
          </v:shape>
          <o:OLEObject Type="Embed" ProgID="Equation.DSMT4" ShapeID="_x0000_i1043" DrawAspect="Content" ObjectID="_1468075742" r:id="rId54"/>
        </w:object>
      </w:r>
      <w:r>
        <w:t>________V，内阻</w:t>
      </w:r>
      <w:r>
        <w:object>
          <v:shape id="_x0000_i1044" type="#_x0000_t75" alt="eqId87d9ccf5f0f74d4c8ea81a00cdbff901" style="width:16.7pt;height:8.65pt" o:oleicon="f" o:ole="" coordsize="21600,21600" o:preferrelative="t" filled="f" stroked="f">
            <v:stroke joinstyle="miter"/>
            <v:imagedata r:id="rId55" o:title="eqId87d9ccf5f0f74d4c8ea81a00cdbff901"/>
            <o:lock v:ext="edit" aspectratio="t"/>
            <w10:anchorlock/>
          </v:shape>
          <o:OLEObject Type="Embed" ProgID="Equation.DSMT4" ShapeID="_x0000_i1044" DrawAspect="Content" ObjectID="_1468075743" r:id="rId56"/>
        </w:object>
      </w:r>
      <w:r>
        <w:t>________Ω。</w:t>
      </w:r>
    </w:p>
    <w:p>
      <w:pPr>
        <w:jc w:val="center"/>
        <w:rPr>
          <w:b/>
        </w:rPr>
      </w:pPr>
      <w:r>
        <w:drawing>
          <wp:inline distT="0" distB="0" distL="114300" distR="114300">
            <wp:extent cx="2847975" cy="1571625"/>
            <wp:effectExtent l="0" t="0" r="1905" b="13335"/>
            <wp:docPr id="100007" name="图片 1000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04092" name="图片 100007" descr="figure"/>
                    <pic:cNvPicPr>
                      <a:picLocks noChangeAspect="1"/>
                    </pic:cNvPicPr>
                  </pic:nvPicPr>
                  <pic:blipFill>
                    <a:blip xmlns:r="http://schemas.openxmlformats.org/officeDocument/2006/relationships" r:embed="rId57"/>
                    <a:stretch>
                      <a:fillRect/>
                    </a:stretch>
                  </pic:blipFill>
                  <pic:spPr>
                    <a:xfrm>
                      <a:off x="0" y="0"/>
                      <a:ext cx="2847975" cy="1571625"/>
                    </a:xfrm>
                    <a:prstGeom prst="rect">
                      <a:avLst/>
                    </a:prstGeom>
                  </pic:spPr>
                </pic:pic>
              </a:graphicData>
            </a:graphic>
          </wp:inline>
        </w:drawing>
      </w:r>
    </w:p>
    <w:p>
      <w:pPr>
        <w:spacing w:line="360" w:lineRule="auto"/>
        <w:jc w:val="left"/>
        <w:textAlignment w:val="center"/>
      </w:pPr>
      <w:r>
        <w:t>15．在如图所示的电路中，</w:t>
      </w:r>
      <w:r>
        <w:rPr>
          <w:i/>
        </w:rPr>
        <w:t>R</w:t>
      </w:r>
      <w:r>
        <w:rPr>
          <w:vertAlign w:val="subscript"/>
        </w:rPr>
        <w:t>1</w:t>
      </w:r>
      <w:r>
        <w:t>是由某金属氧化物制成的导体棒，实验证明通过它的电流</w:t>
      </w:r>
      <w:r>
        <w:rPr>
          <w:i/>
        </w:rPr>
        <w:t>I</w:t>
      </w:r>
      <w:r>
        <w:t>和它两端电压</w:t>
      </w:r>
      <w:r>
        <w:rPr>
          <w:i/>
        </w:rPr>
        <w:t>U</w:t>
      </w:r>
      <w:r>
        <w:t>遵循</w:t>
      </w:r>
      <w:r>
        <w:rPr>
          <w:i/>
        </w:rPr>
        <w:t>I</w:t>
      </w:r>
      <w:r>
        <w:t>＝</w:t>
      </w:r>
      <w:r>
        <w:object>
          <v:shape id="_x0000_i1045" type="#_x0000_t75" alt="eqId892794a535254d12882b5d754aaf9654" style="width:20.2pt;height:13.7pt" o:oleicon="f" o:ole="" coordsize="21600,21600" o:preferrelative="t" filled="f" stroked="f">
            <v:stroke joinstyle="miter"/>
            <v:imagedata r:id="rId58" o:title="eqId892794a535254d12882b5d754aaf9654"/>
            <o:lock v:ext="edit" aspectratio="t"/>
            <w10:anchorlock/>
          </v:shape>
          <o:OLEObject Type="Embed" ProgID="Equation.DSMT4" ShapeID="_x0000_i1045" DrawAspect="Content" ObjectID="_1468075744" r:id="rId59"/>
        </w:object>
      </w:r>
      <w:r>
        <w:t>的规律(式中</w:t>
      </w:r>
      <w:r>
        <w:rPr>
          <w:i/>
        </w:rPr>
        <w:t>k</w:t>
      </w:r>
      <w:r>
        <w:t>＝0.2 A/V</w:t>
      </w:r>
      <w:r>
        <w:rPr>
          <w:vertAlign w:val="superscript"/>
        </w:rPr>
        <w:t>3</w:t>
      </w:r>
      <w:r>
        <w:t>)，</w:t>
      </w:r>
      <w:r>
        <w:rPr>
          <w:i/>
        </w:rPr>
        <w:t>R</w:t>
      </w:r>
      <w:r>
        <w:rPr>
          <w:vertAlign w:val="subscript"/>
        </w:rPr>
        <w:t>2</w:t>
      </w:r>
      <w:r>
        <w:t>、</w:t>
      </w:r>
      <w:r>
        <w:rPr>
          <w:i/>
        </w:rPr>
        <w:t>R</w:t>
      </w:r>
      <w:r>
        <w:rPr>
          <w:vertAlign w:val="subscript"/>
        </w:rPr>
        <w:t>3</w:t>
      </w:r>
      <w:r>
        <w:t>是普通电阻，遵循欧姆定律，</w:t>
      </w:r>
      <w:r>
        <w:rPr>
          <w:i/>
        </w:rPr>
        <w:t>R</w:t>
      </w:r>
      <w:r>
        <w:rPr>
          <w:vertAlign w:val="subscript"/>
        </w:rPr>
        <w:t>3</w:t>
      </w:r>
      <w:r>
        <w:t>＝20 Ω，按图示电路连接后，接在一个两端电压为6.0 V内阻可忽略的电源上，闭合开关S后，电流表的示数为0.25 A．求</w:t>
      </w:r>
      <w:r>
        <w:rPr>
          <w:i/>
        </w:rPr>
        <w:t>R</w:t>
      </w:r>
      <w:r>
        <w:rPr>
          <w:vertAlign w:val="subscript"/>
        </w:rPr>
        <w:t>2</w:t>
      </w:r>
      <w:r>
        <w:t>的阻值是多少？</w:t>
      </w:r>
    </w:p>
    <w:p>
      <w:pPr>
        <w:spacing w:line="360" w:lineRule="auto"/>
        <w:jc w:val="center"/>
        <w:textAlignment w:val="center"/>
      </w:pPr>
      <w:r>
        <w:drawing>
          <wp:inline distT="0" distB="0" distL="114300" distR="114300">
            <wp:extent cx="1400175" cy="1123950"/>
            <wp:effectExtent l="0" t="0" r="1905" b="3810"/>
            <wp:docPr id="100017" name="图片 1000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131128" name="图片 100017" descr="figure"/>
                    <pic:cNvPicPr>
                      <a:picLocks noChangeAspect="1"/>
                    </pic:cNvPicPr>
                  </pic:nvPicPr>
                  <pic:blipFill>
                    <a:blip xmlns:r="http://schemas.openxmlformats.org/officeDocument/2006/relationships" r:embed="rId60"/>
                    <a:stretch>
                      <a:fillRect/>
                    </a:stretch>
                  </pic:blipFill>
                  <pic:spPr>
                    <a:xfrm>
                      <a:off x="0" y="0"/>
                      <a:ext cx="1400175" cy="1123950"/>
                    </a:xfrm>
                    <a:prstGeom prst="rect">
                      <a:avLst/>
                    </a:prstGeom>
                  </pic:spPr>
                </pic:pic>
              </a:graphicData>
            </a:graphic>
          </wp:inline>
        </w:drawing>
      </w:r>
    </w:p>
    <w:p>
      <w:pPr>
        <w:spacing w:line="360" w:lineRule="auto"/>
        <w:jc w:val="center"/>
        <w:textAlignment w:val="center"/>
      </w:pPr>
    </w:p>
    <w:p>
      <w:pPr>
        <w:spacing w:line="360" w:lineRule="auto"/>
        <w:jc w:val="left"/>
        <w:textAlignment w:val="center"/>
      </w:pPr>
      <w:r>
        <w:t>16．如图所示的电路中，已知AB间的电压</w:t>
      </w:r>
      <w:r>
        <w:object>
          <v:shape id="_x0000_i1046" type="#_x0000_t75" alt="eqId7c54e376efe3462fb46946a69e0e6450" style="width:49.25pt;height:15.75pt" o:oleicon="f" o:ole="" coordsize="21600,21600" o:preferrelative="t" filled="f" stroked="f">
            <v:stroke joinstyle="miter"/>
            <v:imagedata r:id="rId61" o:title="eqId7c54e376efe3462fb46946a69e0e6450"/>
            <o:lock v:ext="edit" aspectratio="t"/>
            <w10:anchorlock/>
          </v:shape>
          <o:OLEObject Type="Embed" ProgID="Equation.DSMT4" ShapeID="_x0000_i1046" DrawAspect="Content" ObjectID="_1468075745" r:id="rId62"/>
        </w:object>
      </w:r>
      <w:r>
        <w:t>，电阻</w:t>
      </w:r>
      <w:r>
        <w:object>
          <v:shape id="_x0000_i1047" type="#_x0000_t75" alt="eqIdb7287ca0fc5c49129822eff9926045e1" style="width:41.35pt;height:15.8pt" o:oleicon="f" o:ole="" coordsize="21600,21600" o:preferrelative="t" filled="f" stroked="f">
            <v:stroke joinstyle="miter"/>
            <v:imagedata r:id="rId63" o:title="eqIdb7287ca0fc5c49129822eff9926045e1"/>
            <o:lock v:ext="edit" aspectratio="t"/>
            <w10:anchorlock/>
          </v:shape>
          <o:OLEObject Type="Embed" ProgID="Equation.DSMT4" ShapeID="_x0000_i1047" DrawAspect="Content" ObjectID="_1468075746" r:id="rId64"/>
        </w:object>
      </w:r>
      <w:r>
        <w:t>，</w:t>
      </w:r>
      <w:r>
        <w:object>
          <v:shape id="_x0000_i1048" type="#_x0000_t75" alt="eqIdfebbe6a331104b8e8f91c0564900d5a4" style="width:43.1pt;height:16.15pt" o:oleicon="f" o:ole="" coordsize="21600,21600" o:preferrelative="t" filled="f" stroked="f">
            <v:stroke joinstyle="miter"/>
            <v:imagedata r:id="rId65" o:title="eqIdfebbe6a331104b8e8f91c0564900d5a4"/>
            <o:lock v:ext="edit" aspectratio="t"/>
            <w10:anchorlock/>
          </v:shape>
          <o:OLEObject Type="Embed" ProgID="Equation.DSMT4" ShapeID="_x0000_i1048" DrawAspect="Content" ObjectID="_1468075747" r:id="rId66"/>
        </w:object>
      </w:r>
      <w:r>
        <w:t>，</w:t>
      </w:r>
      <w:r>
        <w:object>
          <v:shape id="_x0000_i1049" type="#_x0000_t75" alt="eqId23061f6f5fae493bb04086bbbcd51e1b" style="width:43.1pt;height:15.9pt" o:oleicon="f" o:ole="" coordsize="21600,21600" o:preferrelative="t" filled="f" stroked="f">
            <v:stroke joinstyle="miter"/>
            <v:imagedata r:id="rId67" o:title="eqId23061f6f5fae493bb04086bbbcd51e1b"/>
            <o:lock v:ext="edit" aspectratio="t"/>
            <w10:anchorlock/>
          </v:shape>
          <o:OLEObject Type="Embed" ProgID="Equation.DSMT4" ShapeID="_x0000_i1049" DrawAspect="Content" ObjectID="_1468075748" r:id="rId68"/>
        </w:object>
      </w:r>
      <w:r>
        <w:t>，X、Y表示两个理想表，求下列情况下两电表的读数：</w:t>
      </w:r>
    </w:p>
    <w:p>
      <w:pPr>
        <w:spacing w:line="360" w:lineRule="auto"/>
        <w:jc w:val="left"/>
        <w:textAlignment w:val="center"/>
      </w:pPr>
      <w:r>
        <w:t>（1）X、Y分别表示两个电压表；</w:t>
      </w:r>
    </w:p>
    <w:p>
      <w:pPr>
        <w:spacing w:line="360" w:lineRule="auto"/>
        <w:jc w:val="left"/>
        <w:textAlignment w:val="center"/>
      </w:pPr>
      <w:r>
        <w:t>（2）X、Y分别表示两个电流表；</w:t>
      </w:r>
    </w:p>
    <w:p>
      <w:pPr>
        <w:spacing w:line="360" w:lineRule="auto"/>
        <w:jc w:val="left"/>
        <w:textAlignment w:val="center"/>
      </w:pPr>
      <w:r>
        <w:t>（3）X表示电流表，Y表示电压表．</w:t>
      </w:r>
    </w:p>
    <w:p>
      <w:pPr>
        <w:spacing w:line="360" w:lineRule="auto"/>
        <w:jc w:val="center"/>
        <w:textAlignment w:val="center"/>
      </w:pPr>
      <w:r>
        <w:drawing>
          <wp:inline distT="0" distB="0" distL="114300" distR="114300">
            <wp:extent cx="2343150" cy="1038225"/>
            <wp:effectExtent l="0" t="0" r="3810" b="13335"/>
            <wp:docPr id="100019" name="图片 10001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607115" name="图片 100019" descr="figure"/>
                    <pic:cNvPicPr>
                      <a:picLocks noChangeAspect="1"/>
                    </pic:cNvPicPr>
                  </pic:nvPicPr>
                  <pic:blipFill>
                    <a:blip xmlns:r="http://schemas.openxmlformats.org/officeDocument/2006/relationships" r:embed="rId69"/>
                    <a:stretch>
                      <a:fillRect/>
                    </a:stretch>
                  </pic:blipFill>
                  <pic:spPr>
                    <a:xfrm>
                      <a:off x="0" y="0"/>
                      <a:ext cx="2343150" cy="1038225"/>
                    </a:xfrm>
                    <a:prstGeom prst="rect">
                      <a:avLst/>
                    </a:prstGeom>
                  </pic:spPr>
                </pic:pic>
              </a:graphicData>
            </a:graphic>
          </wp:inline>
        </w:drawing>
      </w:r>
    </w:p>
    <w:p>
      <w:pPr>
        <w:spacing w:line="360" w:lineRule="auto"/>
        <w:jc w:val="center"/>
        <w:textAlignment w:val="center"/>
      </w:pPr>
    </w:p>
    <w:p>
      <w:pPr>
        <w:spacing w:line="360" w:lineRule="auto"/>
        <w:jc w:val="center"/>
        <w:textAlignment w:val="center"/>
      </w:pPr>
    </w:p>
    <w:p>
      <w:pPr>
        <w:spacing w:line="360" w:lineRule="auto"/>
        <w:jc w:val="center"/>
        <w:textAlignment w:val="center"/>
      </w:pPr>
    </w:p>
    <w:p>
      <w:pPr>
        <w:spacing w:line="360" w:lineRule="auto"/>
        <w:jc w:val="center"/>
        <w:textAlignment w:val="center"/>
      </w:pPr>
    </w:p>
    <w:p>
      <w:pPr>
        <w:spacing w:line="360" w:lineRule="auto"/>
        <w:jc w:val="center"/>
        <w:textAlignment w:val="center"/>
      </w:pPr>
    </w:p>
    <w:p>
      <w:pPr>
        <w:spacing w:line="360" w:lineRule="auto"/>
        <w:jc w:val="center"/>
        <w:textAlignment w:val="center"/>
      </w:pPr>
    </w:p>
    <w:p>
      <w:pPr>
        <w:spacing w:line="360" w:lineRule="auto"/>
        <w:jc w:val="left"/>
        <w:textAlignment w:val="center"/>
      </w:pPr>
      <w:r>
        <w:t>17．一根长为2m、横截面积为</w:t>
      </w:r>
      <w:r>
        <w:object>
          <v:shape id="_x0000_i1050" type="#_x0000_t75" alt="eqIdf39896fc6c0a4a209e05668061303358" style="width:47.5pt;height:13.2pt" o:oleicon="f" o:ole="" coordsize="21600,21600" o:preferrelative="t" filled="f" stroked="f">
            <v:stroke joinstyle="miter"/>
            <v:imagedata r:id="rId70" o:title="eqIdf39896fc6c0a4a209e05668061303358"/>
            <o:lock v:ext="edit" aspectratio="t"/>
            <w10:anchorlock/>
          </v:shape>
          <o:OLEObject Type="Embed" ProgID="Equation.DSMT4" ShapeID="_x0000_i1050" DrawAspect="Content" ObjectID="_1468075749" r:id="rId71"/>
        </w:object>
      </w:r>
      <w:r>
        <w:t>的铜棒，两端电势差为</w:t>
      </w:r>
      <w:r>
        <w:object>
          <v:shape id="_x0000_i1051" type="#_x0000_t75" alt="eqId567a9420e80a494385cebf08bdbfbc5e" style="width:44.85pt;height:13.2pt" o:oleicon="f" o:ole="" coordsize="21600,21600" o:preferrelative="t" filled="f" stroked="f">
            <v:stroke joinstyle="miter"/>
            <v:imagedata r:id="rId72" o:title="eqId567a9420e80a494385cebf08bdbfbc5e"/>
            <o:lock v:ext="edit" aspectratio="t"/>
            <w10:anchorlock/>
          </v:shape>
          <o:OLEObject Type="Embed" ProgID="Equation.DSMT4" ShapeID="_x0000_i1051" DrawAspect="Content" ObjectID="_1468075750" r:id="rId73"/>
        </w:object>
      </w:r>
      <w:r>
        <w:t>，铜棒的电阻为</w:t>
      </w:r>
      <w:r>
        <w:object>
          <v:shape id="_x0000_i1052" type="#_x0000_t75" alt="eqId9d16a42952fa464ebeb0fb55252973ea" style="width:49.25pt;height:13.1pt" o:oleicon="f" o:ole="" coordsize="21600,21600" o:preferrelative="t" filled="f" stroked="f">
            <v:stroke joinstyle="miter"/>
            <v:imagedata r:id="rId74" o:title="eqId9d16a42952fa464ebeb0fb55252973ea"/>
            <o:lock v:ext="edit" aspectratio="t"/>
            <w10:anchorlock/>
          </v:shape>
          <o:OLEObject Type="Embed" ProgID="Equation.DSMT4" ShapeID="_x0000_i1052" DrawAspect="Content" ObjectID="_1468075751" r:id="rId75"/>
        </w:object>
      </w:r>
      <w:r>
        <w:t>，铜内自由电子密度为</w:t>
      </w:r>
      <w:r>
        <w:object>
          <v:shape id="_x0000_i1053" type="#_x0000_t75" alt="eqId9f2e8155d0b74b3286d004744d894018" style="width:50.1pt;height:13.15pt" o:oleicon="f" o:ole="" coordsize="21600,21600" o:preferrelative="t" filled="f" stroked="f">
            <v:stroke joinstyle="miter"/>
            <v:imagedata r:id="rId76" o:title="eqId9f2e8155d0b74b3286d004744d894018"/>
            <o:lock v:ext="edit" aspectratio="t"/>
            <w10:anchorlock/>
          </v:shape>
          <o:OLEObject Type="Embed" ProgID="Equation.DSMT4" ShapeID="_x0000_i1053" DrawAspect="Content" ObjectID="_1468075752" r:id="rId77"/>
        </w:object>
      </w:r>
      <w:r>
        <w:t>，电子的电荷量为</w:t>
      </w:r>
      <w:r>
        <w:object>
          <v:shape id="_x0000_i1054" type="#_x0000_t75" alt="eqIde77917ac2a74400fa194f33871766b5f" style="width:68.6pt;height:15.15pt" o:oleicon="f" o:ole="" coordsize="21600,21600" o:preferrelative="t" filled="f" stroked="f">
            <v:stroke joinstyle="miter"/>
            <v:imagedata r:id="rId78" o:title="eqIde77917ac2a74400fa194f33871766b5f"/>
            <o:lock v:ext="edit" aspectratio="t"/>
            <w10:anchorlock/>
          </v:shape>
          <o:OLEObject Type="Embed" ProgID="Equation.DSMT4" ShapeID="_x0000_i1054" DrawAspect="Content" ObjectID="_1468075753" r:id="rId79"/>
        </w:object>
      </w:r>
      <w:r>
        <w:t>。求：</w:t>
      </w:r>
    </w:p>
    <w:p>
      <w:pPr>
        <w:spacing w:line="360" w:lineRule="auto"/>
        <w:jc w:val="left"/>
        <w:textAlignment w:val="center"/>
      </w:pPr>
      <w:r>
        <w:t>(1)通过铜棒的电流（保留三位有效数字）；</w:t>
      </w:r>
    </w:p>
    <w:p>
      <w:pPr>
        <w:spacing w:line="360" w:lineRule="auto"/>
        <w:jc w:val="left"/>
        <w:textAlignment w:val="center"/>
      </w:pPr>
      <w:r>
        <w:t>(2)铜棒内的电场强度；</w:t>
      </w:r>
    </w:p>
    <w:p>
      <w:pPr>
        <w:spacing w:line="360" w:lineRule="auto"/>
        <w:jc w:val="left"/>
        <w:textAlignment w:val="center"/>
      </w:pPr>
      <w:r>
        <w:t>(3)自由电子定向移动的速率（保留两位有效数字）。</w:t>
      </w:r>
    </w:p>
    <w:p>
      <w:pPr>
        <w:sectPr>
          <w:headerReference w:type="default" r:id="rId80"/>
          <w:footerReference w:type="even" r:id="rId81"/>
          <w:headerReference w:type="first" r:id="rId82"/>
          <w:pgSz w:w="11907" w:h="16839"/>
          <w:pgMar w:top="1134" w:right="1134" w:bottom="1134" w:left="1134" w:header="500" w:footer="500" w:gutter="0"/>
          <w:cols w:num="1" w:sep="1" w:space="425"/>
          <w:docGrid w:type="lines" w:linePitch="312" w:charSpace="0"/>
        </w:sectPr>
      </w:pPr>
    </w:p>
    <w:p>
      <w:pPr>
        <w:jc w:val="center"/>
        <w:rPr>
          <w:b/>
        </w:rPr>
      </w:pPr>
      <w:r>
        <w:rPr>
          <w:rFonts w:hint="eastAsia"/>
          <w:b/>
        </w:rPr>
        <w:t>参考答案</w:t>
      </w:r>
    </w:p>
    <w:p>
      <w:pPr>
        <w:spacing w:line="360" w:lineRule="auto"/>
        <w:jc w:val="left"/>
        <w:textAlignment w:val="center"/>
      </w:pPr>
      <w:r>
        <w:t>1．B</w:t>
      </w:r>
    </w:p>
    <w:p>
      <w:pPr>
        <w:spacing w:line="360" w:lineRule="auto"/>
        <w:jc w:val="left"/>
        <w:textAlignment w:val="center"/>
      </w:pPr>
      <w:r>
        <w:rPr>
          <w:rFonts w:hint="eastAsia"/>
          <w:lang w:eastAsia="zh-CN"/>
        </w:rPr>
        <w:t>【解析】</w:t>
      </w:r>
      <w:r>
        <w:t>图中所示是多用电表的示意图，无论是测电压</w:t>
      </w:r>
      <w:r>
        <w:rPr>
          <w:i/>
        </w:rPr>
        <w:t>U</w:t>
      </w:r>
      <w:r>
        <w:t>还是测电阻</w:t>
      </w:r>
      <w:r>
        <w:rPr>
          <w:i/>
        </w:rPr>
        <w:t>R</w:t>
      </w:r>
      <w:r>
        <w:t>，电流都是从红表笔流入多用电表，从黑表笔流出多用电表。</w:t>
      </w:r>
    </w:p>
    <w:p>
      <w:pPr>
        <w:spacing w:line="360" w:lineRule="auto"/>
        <w:jc w:val="left"/>
        <w:textAlignment w:val="center"/>
      </w:pPr>
      <w:r>
        <w:t>故选B。</w:t>
      </w:r>
    </w:p>
    <w:p>
      <w:pPr>
        <w:spacing w:line="360" w:lineRule="auto"/>
        <w:jc w:val="left"/>
        <w:textAlignment w:val="center"/>
      </w:pPr>
      <w:r>
        <w:t>2．C</w:t>
      </w:r>
    </w:p>
    <w:p>
      <w:pPr>
        <w:spacing w:line="360" w:lineRule="auto"/>
        <w:jc w:val="left"/>
        <w:textAlignment w:val="center"/>
      </w:pPr>
      <w:r>
        <w:rPr>
          <w:rFonts w:hint="eastAsia"/>
          <w:lang w:eastAsia="zh-CN"/>
        </w:rPr>
        <w:t>【解析】</w:t>
      </w:r>
      <w:r>
        <w:t>设电流表满偏电流为I</w:t>
      </w:r>
      <w:r>
        <w:rPr>
          <w:vertAlign w:val="subscript"/>
        </w:rPr>
        <w:t>g</w:t>
      </w:r>
      <w:r>
        <w:t>，内阻为R</w:t>
      </w:r>
      <w:r>
        <w:rPr>
          <w:vertAlign w:val="subscript"/>
        </w:rPr>
        <w:t>g</w:t>
      </w:r>
      <w:r>
        <w:t>.根据闭合电路欧姆定律得：</w:t>
      </w:r>
    </w:p>
    <w:p>
      <w:pPr>
        <w:spacing w:line="360" w:lineRule="auto"/>
        <w:jc w:val="left"/>
        <w:textAlignment w:val="center"/>
      </w:pPr>
      <w:r>
        <w:t>I</w:t>
      </w:r>
      <w:r>
        <w:rPr>
          <w:vertAlign w:val="subscript"/>
        </w:rPr>
        <w:t>g</w:t>
      </w:r>
      <w:r>
        <w:t>＝</w:t>
      </w:r>
      <w:r>
        <w:object>
          <v:shape id="_x0000_i1055" type="#_x0000_t75" alt="eqIdb5de33f5bf584b0f93ae25ca2aba5f70" style="width:35.15pt;height:31.2pt" o:oleicon="f" o:ole="" coordsize="21600,21600" o:preferrelative="t" filled="f" stroked="f">
            <v:stroke joinstyle="miter"/>
            <v:imagedata r:id="rId83" o:title="eqIdb5de33f5bf584b0f93ae25ca2aba5f70"/>
            <o:lock v:ext="edit" aspectratio="t"/>
            <w10:anchorlock/>
          </v:shape>
          <o:OLEObject Type="Embed" ProgID="Equation.DSMT4" ShapeID="_x0000_i1055" DrawAspect="Content" ObjectID="_1468075754" r:id="rId84"/>
        </w:object>
      </w:r>
      <w:r>
        <w:t>；</w:t>
      </w:r>
    </w:p>
    <w:p>
      <w:pPr>
        <w:spacing w:line="360" w:lineRule="auto"/>
        <w:jc w:val="left"/>
        <w:textAlignment w:val="center"/>
      </w:pPr>
      <w:r>
        <w:object>
          <v:shape id="_x0000_i1056" type="#_x0000_t75" alt="eqId767acf51abfd4d97a757561d1a882151" style="width:10.55pt;height:27.05pt" o:oleicon="f" o:ole="" coordsize="21600,21600" o:preferrelative="t" filled="f" stroked="f">
            <v:stroke joinstyle="miter"/>
            <v:imagedata r:id="rId85" o:title="eqId767acf51abfd4d97a757561d1a882151"/>
            <o:lock v:ext="edit" aspectratio="t"/>
            <w10:anchorlock/>
          </v:shape>
          <o:OLEObject Type="Embed" ProgID="Equation.DSMT4" ShapeID="_x0000_i1056" DrawAspect="Content" ObjectID="_1468075755" r:id="rId86"/>
        </w:object>
      </w:r>
      <w:r>
        <w:t>I</w:t>
      </w:r>
      <w:r>
        <w:rPr>
          <w:vertAlign w:val="subscript"/>
        </w:rPr>
        <w:t>g</w:t>
      </w:r>
      <w:r>
        <w:t>＝</w:t>
      </w:r>
      <w:r>
        <w:object>
          <v:shape id="_x0000_i1057" type="#_x0000_t75" alt="eqIdb85cbab853404e5e8341180ad64a7e83" style="width:36.9pt;height:31pt" o:oleicon="f" o:ole="" coordsize="21600,21600" o:preferrelative="t" filled="f" stroked="f">
            <v:stroke joinstyle="miter"/>
            <v:imagedata r:id="rId87" o:title="eqIdb85cbab853404e5e8341180ad64a7e83"/>
            <o:lock v:ext="edit" aspectratio="t"/>
            <w10:anchorlock/>
          </v:shape>
          <o:OLEObject Type="Embed" ProgID="Equation.DSMT4" ShapeID="_x0000_i1057" DrawAspect="Content" ObjectID="_1468075756" r:id="rId88"/>
        </w:object>
      </w:r>
      <w:r>
        <w:t>，</w:t>
      </w:r>
    </w:p>
    <w:p>
      <w:pPr>
        <w:spacing w:line="360" w:lineRule="auto"/>
        <w:jc w:val="left"/>
        <w:textAlignment w:val="center"/>
      </w:pPr>
      <w:r>
        <w:t>联立解得，R</w:t>
      </w:r>
      <w:r>
        <w:rPr>
          <w:vertAlign w:val="subscript"/>
        </w:rPr>
        <w:t>g</w:t>
      </w:r>
      <w:r>
        <w:t>＝R</w:t>
      </w:r>
      <w:r>
        <w:rPr>
          <w:vertAlign w:val="subscript"/>
        </w:rPr>
        <w:t>2</w:t>
      </w:r>
      <w:r>
        <w:t>－2R</w:t>
      </w:r>
      <w:r>
        <w:rPr>
          <w:vertAlign w:val="subscript"/>
        </w:rPr>
        <w:t>1</w:t>
      </w:r>
      <w:r>
        <w:t>，故C正确，ABD错误.</w:t>
      </w:r>
    </w:p>
    <w:p>
      <w:pPr>
        <w:spacing w:line="360" w:lineRule="auto"/>
        <w:jc w:val="left"/>
        <w:textAlignment w:val="center"/>
      </w:pPr>
      <w:r>
        <w:t>故选C.</w:t>
      </w:r>
    </w:p>
    <w:p>
      <w:pPr>
        <w:spacing w:line="360" w:lineRule="auto"/>
        <w:jc w:val="left"/>
        <w:textAlignment w:val="center"/>
      </w:pPr>
      <w:r>
        <w:t>3．D</w:t>
      </w:r>
    </w:p>
    <w:p>
      <w:pPr>
        <w:spacing w:line="360" w:lineRule="auto"/>
        <w:jc w:val="left"/>
        <w:textAlignment w:val="center"/>
      </w:pPr>
      <w:r>
        <w:rPr>
          <w:rFonts w:hint="eastAsia"/>
          <w:lang w:eastAsia="zh-CN"/>
        </w:rPr>
        <w:t>【解析】</w:t>
      </w:r>
      <w:r>
        <w:t>A、图线上的点与原点连线的斜率逐渐减小，说明随着所加电压的增大，电阻逐渐增大，故AB错误；</w:t>
      </w:r>
      <w:r>
        <w:br/>
      </w:r>
      <w:r>
        <w:t>C、对应P点，根据欧姆定律可知小灯泡的电阻为</w:t>
      </w:r>
      <w:r>
        <w:object>
          <v:shape id="_x0000_i1058" type="#_x0000_t75" alt="eqId361488810ce04a33a91a2bb87f2f2703" style="width:73.9pt;height:31pt" o:oleicon="f" o:ole="" coordsize="21600,21600" o:preferrelative="t" filled="f" stroked="f">
            <v:stroke joinstyle="miter"/>
            <v:imagedata r:id="rId89" o:title="eqId361488810ce04a33a91a2bb87f2f2703"/>
            <o:lock v:ext="edit" aspectratio="t"/>
            <w10:anchorlock/>
          </v:shape>
          <o:OLEObject Type="Embed" ProgID="Equation.DSMT4" ShapeID="_x0000_i1058" DrawAspect="Content" ObjectID="_1468075757" r:id="rId90"/>
        </w:object>
      </w:r>
      <w:r>
        <w:t>，故C错误，D正确．</w:t>
      </w:r>
    </w:p>
    <w:p>
      <w:pPr>
        <w:spacing w:line="360" w:lineRule="auto"/>
        <w:jc w:val="left"/>
        <w:textAlignment w:val="center"/>
      </w:pPr>
      <w:r>
        <w:t>4．D</w:t>
      </w:r>
    </w:p>
    <w:p>
      <w:pPr>
        <w:spacing w:line="360" w:lineRule="auto"/>
        <w:jc w:val="left"/>
        <w:textAlignment w:val="center"/>
      </w:pPr>
      <w:r>
        <w:rPr>
          <w:rFonts w:hint="eastAsia"/>
          <w:lang w:eastAsia="zh-CN"/>
        </w:rPr>
        <w:t>【解析】</w:t>
      </w:r>
      <w:r>
        <w:t>更换表头前，从图中可知欧姆表的中值电阻为</w:t>
      </w:r>
      <w:r>
        <w:object>
          <v:shape id="_x0000_i1059" type="#_x0000_t75" alt="eqId75c878278b2848bdb784bb960989a4b9" style="width:68.6pt;height:16.45pt" o:oleicon="f" o:ole="" coordsize="21600,21600" o:preferrelative="t" filled="f" stroked="f">
            <v:stroke joinstyle="miter"/>
            <v:imagedata r:id="rId91" o:title="eqId75c878278b2848bdb784bb960989a4b9"/>
            <o:lock v:ext="edit" aspectratio="t"/>
            <w10:anchorlock/>
          </v:shape>
          <o:OLEObject Type="Embed" ProgID="Equation.DSMT4" ShapeID="_x0000_i1059" DrawAspect="Content" ObjectID="_1468075758" r:id="rId92"/>
        </w:object>
      </w:r>
      <w:r>
        <w:t>，</w:t>
      </w:r>
      <w:r>
        <w:object>
          <v:shape id="_x0000_i1060" type="#_x0000_t75" alt="eqId9f36dae8fd1b472ea70e66d46e641273" style="width:56.3pt;height:31.1pt" o:oleicon="f" o:ole="" coordsize="21600,21600" o:preferrelative="t" filled="f" stroked="f">
            <v:stroke joinstyle="miter"/>
            <v:imagedata r:id="rId93" o:title="eqId9f36dae8fd1b472ea70e66d46e641273"/>
            <o:lock v:ext="edit" aspectratio="t"/>
            <w10:anchorlock/>
          </v:shape>
          <o:OLEObject Type="Embed" ProgID="Equation.DSMT4" ShapeID="_x0000_i1060" DrawAspect="Content" ObjectID="_1468075759" r:id="rId94"/>
        </w:object>
      </w:r>
      <w:r>
        <w:t>，当换上甲表头时有</w:t>
      </w:r>
      <w:r>
        <w:object>
          <v:shape id="_x0000_i1061" type="#_x0000_t75" alt="eqIde37d3b13b64647879026568d703eda80" style="width:61.55pt;height:31.1pt" o:oleicon="f" o:ole="" coordsize="21600,21600" o:preferrelative="t" filled="f" stroked="f">
            <v:stroke joinstyle="miter"/>
            <v:imagedata r:id="rId95" o:title="eqIde37d3b13b64647879026568d703eda80"/>
            <o:lock v:ext="edit" aspectratio="t"/>
            <w10:anchorlock/>
          </v:shape>
          <o:OLEObject Type="Embed" ProgID="Equation.DSMT4" ShapeID="_x0000_i1061" DrawAspect="Content" ObjectID="_1468075760" r:id="rId96"/>
        </w:object>
      </w:r>
      <w:r>
        <w:t xml:space="preserve"> ，所以</w:t>
      </w:r>
      <w:r>
        <w:object>
          <v:shape id="_x0000_i1062" type="#_x0000_t75" alt="eqId7da4810733534573bf701895526bfbaa" style="width:63.35pt;height:17.8pt" o:oleicon="f" o:ole="" coordsize="21600,21600" o:preferrelative="t" filled="f" stroked="f">
            <v:stroke joinstyle="miter"/>
            <v:imagedata r:id="rId97" o:title="eqId7da4810733534573bf701895526bfbaa"/>
            <o:lock v:ext="edit" aspectratio="t"/>
            <w10:anchorlock/>
          </v:shape>
          <o:OLEObject Type="Embed" ProgID="Equation.DSMT4" ShapeID="_x0000_i1062" DrawAspect="Content" ObjectID="_1468075761" r:id="rId98"/>
        </w:object>
      </w:r>
      <w:r>
        <w:t>，当换上乙表头时，有</w:t>
      </w:r>
      <w:r>
        <w:object>
          <v:shape id="_x0000_i1063" type="#_x0000_t75" alt="eqId0a35aad053ed4af4a2c011c8fbc4a2df" style="width:61.55pt;height:31.1pt" o:oleicon="f" o:ole="" coordsize="21600,21600" o:preferrelative="t" filled="f" stroked="f">
            <v:stroke joinstyle="miter"/>
            <v:imagedata r:id="rId99" o:title="eqId0a35aad053ed4af4a2c011c8fbc4a2df"/>
            <o:lock v:ext="edit" aspectratio="t"/>
            <w10:anchorlock/>
          </v:shape>
          <o:OLEObject Type="Embed" ProgID="Equation.DSMT4" ShapeID="_x0000_i1063" DrawAspect="Content" ObjectID="_1468075762" r:id="rId100"/>
        </w:object>
      </w:r>
      <w:r>
        <w:t>，所以</w:t>
      </w:r>
      <w:r>
        <w:object>
          <v:shape id="_x0000_i1064" type="#_x0000_t75" alt="eqIdfa79082048454c4abd0a6ae4dce75ddb" style="width:73.85pt;height:17.8pt" o:oleicon="f" o:ole="" coordsize="21600,21600" o:preferrelative="t" filled="f" stroked="f">
            <v:stroke joinstyle="miter"/>
            <v:imagedata r:id="rId101" o:title="eqIdfa79082048454c4abd0a6ae4dce75ddb"/>
            <o:lock v:ext="edit" aspectratio="t"/>
            <w10:anchorlock/>
          </v:shape>
          <o:OLEObject Type="Embed" ProgID="Equation.DSMT4" ShapeID="_x0000_i1064" DrawAspect="Content" ObjectID="_1468075763" r:id="rId102"/>
        </w:object>
      </w:r>
      <w:r>
        <w:t>，故D正确．</w:t>
      </w:r>
    </w:p>
    <w:p>
      <w:pPr>
        <w:spacing w:line="360" w:lineRule="auto"/>
        <w:jc w:val="left"/>
        <w:textAlignment w:val="center"/>
      </w:pPr>
      <w:r>
        <w:t>5．D</w:t>
      </w:r>
    </w:p>
    <w:p>
      <w:pPr>
        <w:spacing w:line="360" w:lineRule="auto"/>
        <w:jc w:val="left"/>
        <w:textAlignment w:val="center"/>
      </w:pPr>
      <w:r>
        <w:rPr>
          <w:rFonts w:hint="eastAsia"/>
          <w:lang w:eastAsia="zh-CN"/>
        </w:rPr>
        <w:t>【解析】</w:t>
      </w:r>
      <w:r>
        <w:t>AB：当</w:t>
      </w:r>
      <w:r>
        <w:rPr>
          <w:i/>
        </w:rPr>
        <w:t>S</w:t>
      </w:r>
      <w:r>
        <w:rPr>
          <w:vertAlign w:val="subscript"/>
        </w:rPr>
        <w:t>1</w:t>
      </w:r>
      <w:r>
        <w:t>和</w:t>
      </w:r>
      <w:r>
        <w:rPr>
          <w:i/>
        </w:rPr>
        <w:t>S</w:t>
      </w:r>
      <w:r>
        <w:rPr>
          <w:vertAlign w:val="subscript"/>
        </w:rPr>
        <w:t>2</w:t>
      </w:r>
      <w:r>
        <w:t>均断开时，表头与</w:t>
      </w:r>
      <w:r>
        <w:rPr>
          <w:i/>
        </w:rPr>
        <w:t>R</w:t>
      </w:r>
      <w:r>
        <w:rPr>
          <w:vertAlign w:val="subscript"/>
        </w:rPr>
        <w:t>1</w:t>
      </w:r>
      <w:r>
        <w:t>串联，所以虚线框中可等效为电压表．最大量程</w:t>
      </w:r>
      <w:r>
        <w:object>
          <v:shape id="_x0000_i1065" type="#_x0000_t75" alt="eqIdfd5fa5fe58794e118e3b910d26526feb" style="width:190.05pt;height:19.1pt" o:oleicon="f" o:ole="" coordsize="21600,21600" o:preferrelative="t" filled="f" stroked="f">
            <v:stroke joinstyle="miter"/>
            <v:imagedata r:id="rId103" o:title="eqIdfd5fa5fe58794e118e3b910d26526feb"/>
            <o:lock v:ext="edit" aspectratio="t"/>
            <w10:anchorlock/>
          </v:shape>
          <o:OLEObject Type="Embed" ProgID="Equation.DSMT4" ShapeID="_x0000_i1065" DrawAspect="Content" ObjectID="_1468075764" r:id="rId104"/>
        </w:object>
      </w:r>
      <w:r>
        <w:t>．故AB两项错误．</w:t>
      </w:r>
    </w:p>
    <w:p>
      <w:pPr>
        <w:spacing w:line="360" w:lineRule="auto"/>
        <w:jc w:val="left"/>
        <w:textAlignment w:val="center"/>
      </w:pPr>
      <w:r>
        <w:t>CD：当</w:t>
      </w:r>
      <w:r>
        <w:rPr>
          <w:i/>
        </w:rPr>
        <w:t>S</w:t>
      </w:r>
      <w:r>
        <w:rPr>
          <w:vertAlign w:val="subscript"/>
        </w:rPr>
        <w:t>1</w:t>
      </w:r>
      <w:r>
        <w:t>和</w:t>
      </w:r>
      <w:r>
        <w:rPr>
          <w:i/>
        </w:rPr>
        <w:t>S</w:t>
      </w:r>
      <w:r>
        <w:rPr>
          <w:vertAlign w:val="subscript"/>
        </w:rPr>
        <w:t>2</w:t>
      </w:r>
      <w:r>
        <w:t>均闭合时，</w:t>
      </w:r>
      <w:r>
        <w:rPr>
          <w:i/>
        </w:rPr>
        <w:t>R</w:t>
      </w:r>
      <w:r>
        <w:rPr>
          <w:vertAlign w:val="subscript"/>
        </w:rPr>
        <w:t>1</w:t>
      </w:r>
      <w:r>
        <w:t>被短路，</w:t>
      </w:r>
      <w:r>
        <w:rPr>
          <w:i/>
        </w:rPr>
        <w:t>R</w:t>
      </w:r>
      <w:r>
        <w:rPr>
          <w:vertAlign w:val="subscript"/>
        </w:rPr>
        <w:t>2</w:t>
      </w:r>
      <w:r>
        <w:t>与表头并联，所以虚线框中可等效为电流表，最大量程</w:t>
      </w:r>
      <w:r>
        <w:object>
          <v:shape id="_x0000_i1066" type="#_x0000_t75" alt="eqId4305671d8c6a4be9984e31c6c39cd781" style="width:179.5pt;height:42.2pt" o:oleicon="f" o:ole="" coordsize="21600,21600" o:preferrelative="t" filled="f" stroked="f">
            <v:stroke joinstyle="miter"/>
            <v:imagedata r:id="rId105" o:title="eqId4305671d8c6a4be9984e31c6c39cd781"/>
            <o:lock v:ext="edit" aspectratio="t"/>
            <w10:anchorlock/>
          </v:shape>
          <o:OLEObject Type="Embed" ProgID="Equation.DSMT4" ShapeID="_x0000_i1066" DrawAspect="Content" ObjectID="_1468075765" r:id="rId106"/>
        </w:object>
      </w:r>
      <w:r>
        <w:t>．故C项错误，D项正确．</w:t>
      </w:r>
    </w:p>
    <w:p>
      <w:pPr>
        <w:spacing w:line="360" w:lineRule="auto"/>
        <w:jc w:val="left"/>
        <w:textAlignment w:val="center"/>
      </w:pPr>
      <w:r>
        <w:t>6．B</w:t>
      </w:r>
    </w:p>
    <w:p>
      <w:pPr>
        <w:spacing w:line="360" w:lineRule="auto"/>
        <w:jc w:val="left"/>
        <w:textAlignment w:val="center"/>
      </w:pPr>
      <w:r>
        <w:rPr>
          <w:rFonts w:hint="eastAsia"/>
          <w:lang w:eastAsia="zh-CN"/>
        </w:rPr>
        <w:t>【解析】</w:t>
      </w:r>
      <w:r>
        <w:t>设导体的单位体积内的自由电子数为n，导体的横截面积为S，则导体的电流可以表示为</w:t>
      </w:r>
      <w:r>
        <w:object>
          <v:shape id="_x0000_i1067" type="#_x0000_t75" alt="eqId5dee81b4614042aba8fcd23c2fbd4c16" style="width:38.7pt;height:12.25pt" o:oleicon="f" o:ole="" coordsize="21600,21600" o:preferrelative="t" filled="f" stroked="f">
            <v:stroke joinstyle="miter"/>
            <v:imagedata r:id="rId107" o:title="eqId5dee81b4614042aba8fcd23c2fbd4c16"/>
            <o:lock v:ext="edit" aspectratio="t"/>
            <w10:anchorlock/>
          </v:shape>
          <o:OLEObject Type="Embed" ProgID="Equation.DSMT4" ShapeID="_x0000_i1067" DrawAspect="Content" ObjectID="_1468075766" r:id="rId108"/>
        </w:object>
      </w:r>
      <w:r>
        <w:t>，①电压U加倍时，导体的电阻值不变，根据欧姆定律</w:t>
      </w:r>
      <w:r>
        <w:object>
          <v:shape id="_x0000_i1068" type="#_x0000_t75" alt="eqIdf3115f25231f4b2c93d32d34de3dfc33" style="width:29pt;height:27.45pt" o:oleicon="f" o:ole="" coordsize="21600,21600" o:preferrelative="t" filled="f" stroked="f">
            <v:stroke joinstyle="miter"/>
            <v:imagedata r:id="rId109" o:title="eqIdf3115f25231f4b2c93d32d34de3dfc33"/>
            <o:lock v:ext="edit" aspectratio="t"/>
            <w10:anchorlock/>
          </v:shape>
          <o:OLEObject Type="Embed" ProgID="Equation.DSMT4" ShapeID="_x0000_i1068" DrawAspect="Content" ObjectID="_1468075767" r:id="rId110"/>
        </w:object>
      </w:r>
      <w:r>
        <w:t>可知导体的电流加倍，所以自由电子定向移动的平均速率加倍，①错误；②导线长度</w:t>
      </w:r>
      <w:r>
        <w:rPr>
          <w:i/>
        </w:rPr>
        <w:t>l</w:t>
      </w:r>
      <w:r>
        <w:t>加倍时，根据电阻定律：</w:t>
      </w:r>
      <w:r>
        <w:object>
          <v:shape id="_x0000_i1069" type="#_x0000_t75" alt="eqIdd8af282d8e4041cfafc599917bb6713c" style="width:37.8pt;height:27.2pt" o:oleicon="f" o:ole="" coordsize="21600,21600" o:preferrelative="t" filled="f" stroked="f">
            <v:stroke joinstyle="miter"/>
            <v:imagedata r:id="rId111" o:title="eqIdd8af282d8e4041cfafc599917bb6713c"/>
            <o:lock v:ext="edit" aspectratio="t"/>
            <w10:anchorlock/>
          </v:shape>
          <o:OLEObject Type="Embed" ProgID="Equation.DSMT4" ShapeID="_x0000_i1069" DrawAspect="Content" ObjectID="_1468075768" r:id="rId112"/>
        </w:object>
      </w:r>
      <w:r>
        <w:t>可知导体的电阻值加倍，由欧姆定律可知通过导体的电流值减小为原来的一半，所以自由电子定向移动的平匀速率减为原来一半，②正确；导线截面直径d加倍时，导线的横截面积变成原来的4倍，根据电阻定律</w:t>
      </w:r>
      <w:r>
        <w:object>
          <v:shape id="_x0000_i1070" type="#_x0000_t75" alt="eqIdd8af282d8e4041cfafc599917bb6713c" style="width:37.8pt;height:27.2pt" o:oleicon="f" o:ole="" coordsize="21600,21600" o:preferrelative="t" filled="f" stroked="f">
            <v:stroke joinstyle="miter"/>
            <v:imagedata r:id="rId111" o:title="eqIdd8af282d8e4041cfafc599917bb6713c"/>
            <o:lock v:ext="edit" aspectratio="t"/>
            <w10:anchorlock/>
          </v:shape>
          <o:OLEObject Type="Embed" ProgID="Equation.DSMT4" ShapeID="_x0000_i1070" DrawAspect="Content" ObjectID="_1468075769" r:id="rId113"/>
        </w:object>
      </w:r>
      <w:r>
        <w:t>可知导体的电阻值变成原来的</w:t>
      </w:r>
      <w:r>
        <w:object>
          <v:shape id="_x0000_i1071" type="#_x0000_t75" alt="eqIde41289c7307b48bd893a195b321d250f" style="width:10.55pt;height:27.35pt" o:oleicon="f" o:ole="" coordsize="21600,21600" o:preferrelative="t" filled="f" stroked="f">
            <v:stroke joinstyle="miter"/>
            <v:imagedata r:id="rId114" o:title="eqIde41289c7307b48bd893a195b321d250f"/>
            <o:lock v:ext="edit" aspectratio="t"/>
            <w10:anchorlock/>
          </v:shape>
          <o:OLEObject Type="Embed" ProgID="Equation.DSMT4" ShapeID="_x0000_i1071" DrawAspect="Content" ObjectID="_1468075770" r:id="rId115"/>
        </w:object>
      </w:r>
      <w:r>
        <w:t>，由欧姆定律可知通过导体的电流值增大为原来的4倍，结合公式</w:t>
      </w:r>
      <w:r>
        <w:object>
          <v:shape id="_x0000_i1072" type="#_x0000_t75" alt="eqId5dee81b4614042aba8fcd23c2fbd4c16" style="width:38.7pt;height:12.25pt" o:oleicon="f" o:ole="" coordsize="21600,21600" o:preferrelative="t" filled="f" stroked="f">
            <v:stroke joinstyle="miter"/>
            <v:imagedata r:id="rId107" o:title="eqId5dee81b4614042aba8fcd23c2fbd4c16"/>
            <o:lock v:ext="edit" aspectratio="t"/>
            <w10:anchorlock/>
          </v:shape>
          <o:OLEObject Type="Embed" ProgID="Equation.DSMT4" ShapeID="_x0000_i1072" DrawAspect="Content" ObjectID="_1468075771" r:id="rId116"/>
        </w:object>
      </w:r>
      <w:r>
        <w:t>可知，自由电子定向移动的平均速率不变，③正确④错误，故B正确．</w:t>
      </w:r>
    </w:p>
    <w:p>
      <w:pPr>
        <w:spacing w:line="360" w:lineRule="auto"/>
        <w:jc w:val="left"/>
        <w:textAlignment w:val="center"/>
      </w:pPr>
      <w:r>
        <w:t>7．B</w:t>
      </w:r>
    </w:p>
    <w:p>
      <w:pPr>
        <w:spacing w:line="360" w:lineRule="auto"/>
        <w:jc w:val="left"/>
        <w:textAlignment w:val="center"/>
      </w:pPr>
      <w:r>
        <w:rPr>
          <w:rFonts w:hint="eastAsia"/>
          <w:lang w:eastAsia="zh-CN"/>
        </w:rPr>
        <w:t>【解析】</w:t>
      </w:r>
      <w:r>
        <w:t>AB．当开关S旋到位置1、2位置，电阻与表头并联，则多用电表就成了电流表，接1时分流电阻小，其分流大，则量程大；接2时分流电阻大，其分流小，则量程小，故A错误，B正确；</w:t>
      </w:r>
    </w:p>
    <w:p>
      <w:pPr>
        <w:spacing w:line="360" w:lineRule="auto"/>
        <w:jc w:val="left"/>
        <w:textAlignment w:val="center"/>
      </w:pPr>
      <w:r>
        <w:t>C．当开关S旋到位置3或4，电路中有电源，则多用电表就成了欧姆表，故C错误；</w:t>
      </w:r>
    </w:p>
    <w:p>
      <w:pPr>
        <w:spacing w:line="360" w:lineRule="auto"/>
        <w:jc w:val="left"/>
        <w:textAlignment w:val="center"/>
      </w:pPr>
      <w:r>
        <w:t>D．当开关S旋转到5、6位置，表头与电阻串联，则多用电表就成了电压表，串联电阻越大，则量程越大，所以接5时量程较小，接6时量程较大，故D错误。</w:t>
      </w:r>
    </w:p>
    <w:p>
      <w:pPr>
        <w:spacing w:line="360" w:lineRule="auto"/>
        <w:jc w:val="left"/>
        <w:textAlignment w:val="center"/>
      </w:pPr>
      <w:r>
        <w:t>故选B。</w:t>
      </w:r>
    </w:p>
    <w:p>
      <w:pPr>
        <w:spacing w:line="360" w:lineRule="auto"/>
        <w:jc w:val="left"/>
        <w:textAlignment w:val="center"/>
      </w:pPr>
      <w:r>
        <w:t>8．D</w:t>
      </w:r>
    </w:p>
    <w:p>
      <w:pPr>
        <w:spacing w:line="360" w:lineRule="auto"/>
        <w:jc w:val="left"/>
        <w:textAlignment w:val="center"/>
      </w:pPr>
      <w:r>
        <w:rPr>
          <w:rFonts w:hint="eastAsia"/>
          <w:lang w:eastAsia="zh-CN"/>
        </w:rPr>
        <w:t>【解析】</w:t>
      </w:r>
      <w:r>
        <w:t>经加速电压为</w:t>
      </w:r>
      <w:r>
        <w:rPr>
          <w:i/>
        </w:rPr>
        <w:t>U</w:t>
      </w:r>
      <w:r>
        <w:t>的加速器加速后，有</w:t>
      </w:r>
    </w:p>
    <w:p>
      <w:pPr>
        <w:spacing w:line="360" w:lineRule="auto"/>
        <w:jc w:val="center"/>
        <w:textAlignment w:val="center"/>
      </w:pPr>
      <w:r>
        <w:object>
          <v:shape id="_x0000_i1073" type="#_x0000_t75" alt="eqId746e761ed2e74a54af02c83edfbcc34c" style="width:49.25pt;height:26.9pt" o:oleicon="f" o:ole="" coordsize="21600,21600" o:preferrelative="t" filled="f" stroked="f">
            <v:stroke joinstyle="miter"/>
            <v:imagedata r:id="rId117" o:title="eqId746e761ed2e74a54af02c83edfbcc34c"/>
            <o:lock v:ext="edit" aspectratio="t"/>
            <w10:anchorlock/>
          </v:shape>
          <o:OLEObject Type="Embed" ProgID="Equation.DSMT4" ShapeID="_x0000_i1073" DrawAspect="Content" ObjectID="_1468075772" r:id="rId118"/>
        </w:object>
      </w:r>
    </w:p>
    <w:p>
      <w:pPr>
        <w:spacing w:line="360" w:lineRule="auto"/>
        <w:jc w:val="left"/>
        <w:textAlignment w:val="center"/>
      </w:pPr>
      <w:r>
        <w:t>根据电流的定义公式则有</w:t>
      </w:r>
    </w:p>
    <w:p>
      <w:pPr>
        <w:spacing w:line="360" w:lineRule="auto"/>
        <w:jc w:val="center"/>
        <w:textAlignment w:val="center"/>
      </w:pPr>
      <w:r>
        <w:object>
          <v:shape id="_x0000_i1074" type="#_x0000_t75" alt="eqId059e218791b042e4823199eb271785b2" style="width:26.4pt;height:27.05pt" o:oleicon="f" o:ole="" coordsize="21600,21600" o:preferrelative="t" filled="f" stroked="f">
            <v:stroke joinstyle="miter"/>
            <v:imagedata r:id="rId119" o:title="eqId059e218791b042e4823199eb271785b2"/>
            <o:lock v:ext="edit" aspectratio="t"/>
            <w10:anchorlock/>
          </v:shape>
          <o:OLEObject Type="Embed" ProgID="Equation.DSMT4" ShapeID="_x0000_i1074" DrawAspect="Content" ObjectID="_1468075773" r:id="rId120"/>
        </w:object>
      </w:r>
    </w:p>
    <w:p>
      <w:pPr>
        <w:spacing w:line="360" w:lineRule="auto"/>
        <w:jc w:val="left"/>
        <w:textAlignment w:val="center"/>
      </w:pPr>
      <w:r>
        <w:t>这束质子流内单位体积的质子数</w:t>
      </w:r>
      <w:r>
        <w:rPr>
          <w:i/>
        </w:rPr>
        <w:t>n</w:t>
      </w:r>
      <w:r>
        <w:t>，则有</w:t>
      </w:r>
    </w:p>
    <w:p>
      <w:pPr>
        <w:spacing w:line="360" w:lineRule="auto"/>
        <w:jc w:val="center"/>
        <w:textAlignment w:val="center"/>
      </w:pPr>
      <w:r>
        <w:object>
          <v:shape id="_x0000_i1075" type="#_x0000_t75" alt="eqId056da1315ef84dbc8e7cbd90a2239d4e" style="width:42.2pt;height:13.85pt" o:oleicon="f" o:ole="" coordsize="21600,21600" o:preferrelative="t" filled="f" stroked="f">
            <v:stroke joinstyle="miter"/>
            <v:imagedata r:id="rId121" o:title="eqId056da1315ef84dbc8e7cbd90a2239d4e"/>
            <o:lock v:ext="edit" aspectratio="t"/>
            <w10:anchorlock/>
          </v:shape>
          <o:OLEObject Type="Embed" ProgID="Equation.DSMT4" ShapeID="_x0000_i1075" DrawAspect="Content" ObjectID="_1468075774" r:id="rId122"/>
        </w:object>
      </w:r>
    </w:p>
    <w:p>
      <w:pPr>
        <w:spacing w:line="360" w:lineRule="auto"/>
        <w:jc w:val="left"/>
        <w:textAlignment w:val="center"/>
      </w:pPr>
      <w:r>
        <w:t>联立解得</w:t>
      </w:r>
    </w:p>
    <w:p>
      <w:pPr>
        <w:spacing w:line="360" w:lineRule="auto"/>
        <w:jc w:val="center"/>
        <w:textAlignment w:val="center"/>
      </w:pPr>
      <w:r>
        <w:object>
          <v:shape id="_x0000_i1076" type="#_x0000_t75" alt="eqIddb6a4c2a33e64e3c9c7dbb0b29cc6929" style="width:61.55pt;height:31.1pt" o:oleicon="f" o:ole="" coordsize="21600,21600" o:preferrelative="t" filled="f" stroked="f">
            <v:stroke joinstyle="miter"/>
            <v:imagedata r:id="rId123" o:title="eqIddb6a4c2a33e64e3c9c7dbb0b29cc6929"/>
            <o:lock v:ext="edit" aspectratio="t"/>
            <w10:anchorlock/>
          </v:shape>
          <o:OLEObject Type="Embed" ProgID="Equation.DSMT4" ShapeID="_x0000_i1076" DrawAspect="Content" ObjectID="_1468075775" r:id="rId124"/>
        </w:object>
      </w:r>
    </w:p>
    <w:p>
      <w:pPr>
        <w:spacing w:line="360" w:lineRule="auto"/>
        <w:jc w:val="left"/>
        <w:textAlignment w:val="center"/>
      </w:pPr>
      <w:r>
        <w:t>所以ABC错误；D正确；</w:t>
      </w:r>
    </w:p>
    <w:p>
      <w:pPr>
        <w:spacing w:line="360" w:lineRule="auto"/>
        <w:jc w:val="left"/>
        <w:textAlignment w:val="center"/>
      </w:pPr>
      <w:r>
        <w:t>故选D。</w:t>
      </w:r>
    </w:p>
    <w:p>
      <w:pPr>
        <w:spacing w:line="360" w:lineRule="auto"/>
        <w:jc w:val="left"/>
        <w:textAlignment w:val="center"/>
      </w:pPr>
      <w:r>
        <w:t>9．BD</w:t>
      </w:r>
    </w:p>
    <w:p>
      <w:pPr>
        <w:spacing w:line="360" w:lineRule="auto"/>
        <w:jc w:val="left"/>
        <w:textAlignment w:val="center"/>
      </w:pPr>
      <w:r>
        <w:rPr>
          <w:rFonts w:hint="eastAsia"/>
          <w:lang w:eastAsia="zh-CN"/>
        </w:rPr>
        <w:t>【解析】</w:t>
      </w:r>
      <w:r>
        <w:t>AB．图甲中的A</w:t>
      </w:r>
      <w:r>
        <w:rPr>
          <w:vertAlign w:val="subscript"/>
        </w:rPr>
        <w:t>1</w:t>
      </w:r>
      <w:r>
        <w:t>、A</w:t>
      </w:r>
      <w:r>
        <w:rPr>
          <w:vertAlign w:val="subscript"/>
        </w:rPr>
        <w:t>2</w:t>
      </w:r>
      <w:r>
        <w:t>并联，表头的电压相等，电流相等，指针偏转的角度相同，量程不同的电流表读数不同，故A错误，B正确；</w:t>
      </w:r>
    </w:p>
    <w:p>
      <w:pPr>
        <w:spacing w:line="360" w:lineRule="auto"/>
        <w:jc w:val="left"/>
        <w:textAlignment w:val="center"/>
      </w:pPr>
      <w:r>
        <w:t xml:space="preserve"> CD．图乙中的A</w:t>
      </w:r>
      <w:r>
        <w:rPr>
          <w:vertAlign w:val="subscript"/>
        </w:rPr>
        <w:t>1</w:t>
      </w:r>
      <w:r>
        <w:t>、A</w:t>
      </w:r>
      <w:r>
        <w:rPr>
          <w:vertAlign w:val="subscript"/>
        </w:rPr>
        <w:t>2</w:t>
      </w:r>
      <w:r>
        <w:t>串联，A</w:t>
      </w:r>
      <w:r>
        <w:rPr>
          <w:vertAlign w:val="subscript"/>
        </w:rPr>
        <w:t>1</w:t>
      </w:r>
      <w:r>
        <w:t>、A</w:t>
      </w:r>
      <w:r>
        <w:rPr>
          <w:vertAlign w:val="subscript"/>
        </w:rPr>
        <w:t>2</w:t>
      </w:r>
      <w:r>
        <w:t>的示数相同，由于量程不同，内阻不同，电表两端的电压不同，流过表头的电流不同，指针偏转的角度不同，故C错误，D正确．</w:t>
      </w:r>
    </w:p>
    <w:p>
      <w:pPr>
        <w:spacing w:line="360" w:lineRule="auto"/>
        <w:jc w:val="left"/>
        <w:textAlignment w:val="center"/>
      </w:pPr>
      <w:r>
        <w:t>故选BD。</w:t>
      </w:r>
    </w:p>
    <w:p>
      <w:pPr>
        <w:spacing w:line="360" w:lineRule="auto"/>
        <w:jc w:val="left"/>
        <w:textAlignment w:val="center"/>
      </w:pPr>
      <w:r>
        <w:t>10．AD</w:t>
      </w:r>
    </w:p>
    <w:p>
      <w:pPr>
        <w:spacing w:line="360" w:lineRule="auto"/>
        <w:jc w:val="left"/>
        <w:textAlignment w:val="center"/>
      </w:pPr>
      <w:r>
        <w:rPr>
          <w:rFonts w:hint="eastAsia"/>
          <w:lang w:eastAsia="zh-CN"/>
        </w:rPr>
        <w:t>【解析】</w:t>
      </w:r>
      <w:r>
        <w:t>A．电流表</w:t>
      </w:r>
      <w:r>
        <w:object>
          <v:shape id="_x0000_i1077" type="#_x0000_t75" alt="eqId88608ad4313e407eac7af2d6753d302b" style="width:14.05pt;height:15.8pt" o:oleicon="f" o:ole="" coordsize="21600,21600" o:preferrelative="t" filled="f" stroked="f">
            <v:stroke joinstyle="miter"/>
            <v:imagedata r:id="rId125" o:title="eqId88608ad4313e407eac7af2d6753d302b"/>
            <o:lock v:ext="edit" aspectratio="t"/>
            <w10:anchorlock/>
          </v:shape>
          <o:OLEObject Type="Embed" ProgID="Equation.DSMT4" ShapeID="_x0000_i1077" DrawAspect="Content" ObjectID="_1468075776" r:id="rId126"/>
        </w:object>
      </w:r>
      <w:r>
        <w:t>的量程大于电流表</w:t>
      </w:r>
      <w:r>
        <w:object>
          <v:shape id="_x0000_i1078" type="#_x0000_t75" alt="eqId753689a224904dcfb4f116bfa7ca6fa8" style="width:14.95pt;height:15.95pt" o:oleicon="f" o:ole="" coordsize="21600,21600" o:preferrelative="t" filled="f" stroked="f">
            <v:stroke joinstyle="miter"/>
            <v:imagedata r:id="rId127" o:title="eqId753689a224904dcfb4f116bfa7ca6fa8"/>
            <o:lock v:ext="edit" aspectratio="t"/>
            <w10:anchorlock/>
          </v:shape>
          <o:OLEObject Type="Embed" ProgID="Equation.DSMT4" ShapeID="_x0000_i1078" DrawAspect="Content" ObjectID="_1468075777" r:id="rId128"/>
        </w:object>
      </w:r>
      <w:r>
        <w:t>的量程，因此电流表</w:t>
      </w:r>
      <w:r>
        <w:object>
          <v:shape id="_x0000_i1079" type="#_x0000_t75" alt="eqId88608ad4313e407eac7af2d6753d302b" style="width:14.05pt;height:15.8pt" o:oleicon="f" o:ole="" coordsize="21600,21600" o:preferrelative="t" filled="f" stroked="f">
            <v:stroke joinstyle="miter"/>
            <v:imagedata r:id="rId125" o:title="eqId88608ad4313e407eac7af2d6753d302b"/>
            <o:lock v:ext="edit" aspectratio="t"/>
            <w10:anchorlock/>
          </v:shape>
          <o:OLEObject Type="Embed" ProgID="Equation.DSMT4" ShapeID="_x0000_i1079" DrawAspect="Content" ObjectID="_1468075778" r:id="rId129"/>
        </w:object>
      </w:r>
      <w:r>
        <w:t>中并联的分流电阻阻值小于电流表</w:t>
      </w:r>
      <w:r>
        <w:object>
          <v:shape id="_x0000_i1080" type="#_x0000_t75" alt="eqId753689a224904dcfb4f116bfa7ca6fa8" style="width:14.95pt;height:15.95pt" o:oleicon="f" o:ole="" coordsize="21600,21600" o:preferrelative="t" filled="f" stroked="f">
            <v:stroke joinstyle="miter"/>
            <v:imagedata r:id="rId127" o:title="eqId753689a224904dcfb4f116bfa7ca6fa8"/>
            <o:lock v:ext="edit" aspectratio="t"/>
            <w10:anchorlock/>
          </v:shape>
          <o:OLEObject Type="Embed" ProgID="Equation.DSMT4" ShapeID="_x0000_i1080" DrawAspect="Content" ObjectID="_1468075779" r:id="rId130"/>
        </w:object>
      </w:r>
      <w:r>
        <w:t>中并联的分流电阻阻值，故电流表</w:t>
      </w:r>
      <w:r>
        <w:object>
          <v:shape id="_x0000_i1081" type="#_x0000_t75" alt="eqId88608ad4313e407eac7af2d6753d302b" style="width:14.05pt;height:15.8pt" o:oleicon="f" o:ole="" coordsize="21600,21600" o:preferrelative="t" filled="f" stroked="f">
            <v:stroke joinstyle="miter"/>
            <v:imagedata r:id="rId125" o:title="eqId88608ad4313e407eac7af2d6753d302b"/>
            <o:lock v:ext="edit" aspectratio="t"/>
            <w10:anchorlock/>
          </v:shape>
          <o:OLEObject Type="Embed" ProgID="Equation.DSMT4" ShapeID="_x0000_i1081" DrawAspect="Content" ObjectID="_1468075780" r:id="rId131"/>
        </w:object>
      </w:r>
      <w:r>
        <w:t>的内阻小于电流表</w:t>
      </w:r>
      <w:r>
        <w:object>
          <v:shape id="_x0000_i1082" type="#_x0000_t75" alt="eqId753689a224904dcfb4f116bfa7ca6fa8" style="width:14.95pt;height:15.95pt" o:oleicon="f" o:ole="" coordsize="21600,21600" o:preferrelative="t" filled="f" stroked="f">
            <v:stroke joinstyle="miter"/>
            <v:imagedata r:id="rId127" o:title="eqId753689a224904dcfb4f116bfa7ca6fa8"/>
            <o:lock v:ext="edit" aspectratio="t"/>
            <w10:anchorlock/>
          </v:shape>
          <o:OLEObject Type="Embed" ProgID="Equation.DSMT4" ShapeID="_x0000_i1082" DrawAspect="Content" ObjectID="_1468075781" r:id="rId132"/>
        </w:object>
      </w:r>
      <w:r>
        <w:t>的内阻，选项A正确；</w:t>
      </w:r>
    </w:p>
    <w:p>
      <w:pPr>
        <w:spacing w:line="360" w:lineRule="auto"/>
        <w:jc w:val="left"/>
        <w:textAlignment w:val="center"/>
      </w:pPr>
      <w:r>
        <w:t>BC．因电流表</w:t>
      </w:r>
      <w:r>
        <w:object>
          <v:shape id="_x0000_i1083" type="#_x0000_t75" alt="eqId88608ad4313e407eac7af2d6753d302b" style="width:14.05pt;height:15.8pt" o:oleicon="f" o:ole="" coordsize="21600,21600" o:preferrelative="t" filled="f" stroked="f">
            <v:stroke joinstyle="miter"/>
            <v:imagedata r:id="rId125" o:title="eqId88608ad4313e407eac7af2d6753d302b"/>
            <o:lock v:ext="edit" aspectratio="t"/>
            <w10:anchorlock/>
          </v:shape>
          <o:OLEObject Type="Embed" ProgID="Equation.DSMT4" ShapeID="_x0000_i1083" DrawAspect="Content" ObjectID="_1468075782" r:id="rId133"/>
        </w:object>
      </w:r>
      <w:r>
        <w:t>的量程是电流表</w:t>
      </w:r>
      <w:r>
        <w:object>
          <v:shape id="_x0000_i1084" type="#_x0000_t75" alt="eqId753689a224904dcfb4f116bfa7ca6fa8" style="width:14.95pt;height:15.95pt" o:oleicon="f" o:ole="" coordsize="21600,21600" o:preferrelative="t" filled="f" stroked="f">
            <v:stroke joinstyle="miter"/>
            <v:imagedata r:id="rId127" o:title="eqId753689a224904dcfb4f116bfa7ca6fa8"/>
            <o:lock v:ext="edit" aspectratio="t"/>
            <w10:anchorlock/>
          </v:shape>
          <o:OLEObject Type="Embed" ProgID="Equation.DSMT4" ShapeID="_x0000_i1084" DrawAspect="Content" ObjectID="_1468075783" r:id="rId134"/>
        </w:object>
      </w:r>
      <w:r>
        <w:t>量程的5倍，因此电流表</w:t>
      </w:r>
      <w:r>
        <w:object>
          <v:shape id="_x0000_i1085" type="#_x0000_t75" alt="eqId88608ad4313e407eac7af2d6753d302b" style="width:14.05pt;height:15.8pt" o:oleicon="f" o:ole="" coordsize="21600,21600" o:preferrelative="t" filled="f" stroked="f">
            <v:stroke joinstyle="miter"/>
            <v:imagedata r:id="rId125" o:title="eqId88608ad4313e407eac7af2d6753d302b"/>
            <o:lock v:ext="edit" aspectratio="t"/>
            <w10:anchorlock/>
          </v:shape>
          <o:OLEObject Type="Embed" ProgID="Equation.DSMT4" ShapeID="_x0000_i1085" DrawAspect="Content" ObjectID="_1468075784" r:id="rId135"/>
        </w:object>
      </w:r>
      <w:r>
        <w:t>的内阻等于电流表</w:t>
      </w:r>
      <w:r>
        <w:object>
          <v:shape id="_x0000_i1086" type="#_x0000_t75" alt="eqId753689a224904dcfb4f116bfa7ca6fa8" style="width:14.95pt;height:15.95pt" o:oleicon="f" o:ole="" coordsize="21600,21600" o:preferrelative="t" filled="f" stroked="f">
            <v:stroke joinstyle="miter"/>
            <v:imagedata r:id="rId127" o:title="eqId753689a224904dcfb4f116bfa7ca6fa8"/>
            <o:lock v:ext="edit" aspectratio="t"/>
            <w10:anchorlock/>
          </v:shape>
          <o:OLEObject Type="Embed" ProgID="Equation.DSMT4" ShapeID="_x0000_i1086" DrawAspect="Content" ObjectID="_1468075785" r:id="rId136"/>
        </w:object>
      </w:r>
      <w:r>
        <w:t>内阻的</w:t>
      </w:r>
      <w:r>
        <w:object>
          <v:shape id="_x0000_i1087" type="#_x0000_t75" alt="eqIde1490df2d2c84688942d45fd01c90a85" style="width:9.65pt;height:27.6pt" o:oleicon="f" o:ole="" coordsize="21600,21600" o:preferrelative="t" filled="f" stroked="f">
            <v:stroke joinstyle="miter"/>
            <v:imagedata r:id="rId137" o:title="eqIde1490df2d2c84688942d45fd01c90a85"/>
            <o:lock v:ext="edit" aspectratio="t"/>
            <w10:anchorlock/>
          </v:shape>
          <o:OLEObject Type="Embed" ProgID="Equation.DSMT4" ShapeID="_x0000_i1087" DrawAspect="Content" ObjectID="_1468075786" r:id="rId138"/>
        </w:object>
      </w:r>
      <w:r>
        <w:t>，又因两电流表并联，当加在它们两端的电压为电流计的满偏电压</w:t>
      </w:r>
      <w:r>
        <w:object>
          <v:shape id="_x0000_i1088" type="#_x0000_t75" alt="eqId9bf74e4aa5e24ade946bbb7711baed05" style="width:21.1pt;height:16.55pt" o:oleicon="f" o:ole="" coordsize="21600,21600" o:preferrelative="t" filled="f" stroked="f">
            <v:stroke joinstyle="miter"/>
            <v:imagedata r:id="rId139" o:title="eqId9bf74e4aa5e24ade946bbb7711baed05"/>
            <o:lock v:ext="edit" aspectratio="t"/>
            <w10:anchorlock/>
          </v:shape>
          <o:OLEObject Type="Embed" ProgID="Equation.DSMT4" ShapeID="_x0000_i1088" DrawAspect="Content" ObjectID="_1468075787" r:id="rId140"/>
        </w:object>
      </w:r>
      <w:r>
        <w:t>时，两电流表同时达到满偏，故选项BC均错误；</w:t>
      </w:r>
    </w:p>
    <w:p>
      <w:pPr>
        <w:spacing w:line="360" w:lineRule="auto"/>
        <w:jc w:val="left"/>
        <w:textAlignment w:val="center"/>
      </w:pPr>
      <w:r>
        <w:t>D．由以上的分析可知，当电流表</w:t>
      </w:r>
      <w:r>
        <w:object>
          <v:shape id="_x0000_i1089" type="#_x0000_t75" alt="eqId88608ad4313e407eac7af2d6753d302b" style="width:14.05pt;height:15.8pt" o:oleicon="f" o:ole="" coordsize="21600,21600" o:preferrelative="t" filled="f" stroked="f">
            <v:stroke joinstyle="miter"/>
            <v:imagedata r:id="rId125" o:title="eqId88608ad4313e407eac7af2d6753d302b"/>
            <o:lock v:ext="edit" aspectratio="t"/>
            <w10:anchorlock/>
          </v:shape>
          <o:OLEObject Type="Embed" ProgID="Equation.DSMT4" ShapeID="_x0000_i1089" DrawAspect="Content" ObjectID="_1468075788" r:id="rId141"/>
        </w:object>
      </w:r>
      <w:r>
        <w:t>的读数为1A时，电流表</w:t>
      </w:r>
      <w:r>
        <w:object>
          <v:shape id="_x0000_i1090" type="#_x0000_t75" alt="eqId753689a224904dcfb4f116bfa7ca6fa8" style="width:14.95pt;height:15.95pt" o:oleicon="f" o:ole="" coordsize="21600,21600" o:preferrelative="t" filled="f" stroked="f">
            <v:stroke joinstyle="miter"/>
            <v:imagedata r:id="rId127" o:title="eqId753689a224904dcfb4f116bfa7ca6fa8"/>
            <o:lock v:ext="edit" aspectratio="t"/>
            <w10:anchorlock/>
          </v:shape>
          <o:OLEObject Type="Embed" ProgID="Equation.DSMT4" ShapeID="_x0000_i1090" DrawAspect="Content" ObjectID="_1468075789" r:id="rId142"/>
        </w:object>
      </w:r>
      <w:r>
        <w:t>的读数等于0.2 A，电路总电流为</w:t>
      </w:r>
    </w:p>
    <w:p>
      <w:pPr>
        <w:spacing w:line="360" w:lineRule="auto"/>
        <w:jc w:val="center"/>
        <w:textAlignment w:val="center"/>
      </w:pPr>
      <w:r>
        <w:object>
          <v:shape id="_x0000_i1091" type="#_x0000_t75" alt="eqId98ff8d9075884ae0ade27793b7042496" style="width:127.6pt;height:15.65pt" o:oleicon="f" o:ole="" coordsize="21600,21600" o:preferrelative="t" filled="f" stroked="f">
            <v:stroke joinstyle="miter"/>
            <v:imagedata r:id="rId143" o:title="eqId98ff8d9075884ae0ade27793b7042496"/>
            <o:lock v:ext="edit" aspectratio="t"/>
            <w10:anchorlock/>
          </v:shape>
          <o:OLEObject Type="Embed" ProgID="Equation.DSMT4" ShapeID="_x0000_i1091" DrawAspect="Content" ObjectID="_1468075790" r:id="rId144"/>
        </w:object>
      </w:r>
    </w:p>
    <w:p>
      <w:pPr>
        <w:spacing w:line="360" w:lineRule="auto"/>
        <w:jc w:val="left"/>
        <w:textAlignment w:val="center"/>
      </w:pPr>
      <w:r>
        <w:t>选项D正确。</w:t>
      </w:r>
    </w:p>
    <w:p>
      <w:pPr>
        <w:spacing w:line="360" w:lineRule="auto"/>
        <w:jc w:val="left"/>
        <w:textAlignment w:val="center"/>
      </w:pPr>
      <w:r>
        <w:t>故选AD。</w:t>
      </w:r>
    </w:p>
    <w:p>
      <w:pPr>
        <w:spacing w:line="360" w:lineRule="auto"/>
        <w:jc w:val="left"/>
        <w:textAlignment w:val="center"/>
      </w:pPr>
      <w:r>
        <w:t>11．AC</w:t>
      </w:r>
    </w:p>
    <w:p>
      <w:pPr>
        <w:spacing w:line="360" w:lineRule="auto"/>
        <w:jc w:val="left"/>
        <w:textAlignment w:val="center"/>
      </w:pPr>
      <w:r>
        <w:rPr>
          <w:rFonts w:hint="eastAsia"/>
          <w:lang w:eastAsia="zh-CN"/>
        </w:rPr>
        <w:t>【解析】</w:t>
      </w:r>
      <w:r>
        <w:t>A．设立曲长管道的目的是为了让它分担大部分电压，因此选电阻值大，导电性能差的材料，故A正确；</w:t>
      </w:r>
    </w:p>
    <w:p>
      <w:pPr>
        <w:spacing w:line="360" w:lineRule="auto"/>
        <w:jc w:val="left"/>
        <w:textAlignment w:val="center"/>
      </w:pPr>
      <w:r>
        <w:t>B．隔离电阻和人体是串联关系，在电热水器漏电且接地失效时通过“隔电电阻”的电流等于通过人体的电流，因增大了总电阻，电流减小，所以人是安全的，故B错误；</w:t>
      </w:r>
    </w:p>
    <w:p>
      <w:pPr>
        <w:spacing w:line="360" w:lineRule="auto"/>
        <w:jc w:val="left"/>
        <w:textAlignment w:val="center"/>
      </w:pPr>
      <w:r>
        <w:t>C．由图可知隔离电阻和人体电阻为串联关系，为使隔离电阻分担大部分电压，“隔电电阻”大于“人体电阻”，故C正确；</w:t>
      </w:r>
    </w:p>
    <w:p>
      <w:pPr>
        <w:spacing w:line="360" w:lineRule="auto"/>
        <w:jc w:val="left"/>
        <w:textAlignment w:val="center"/>
      </w:pPr>
      <w:r>
        <w:t>D．热水器漏电且接地线失效时，“防电墙”使人体内流过电流很小从而保证人体安全，故D错误。</w:t>
      </w:r>
    </w:p>
    <w:p>
      <w:pPr>
        <w:spacing w:line="360" w:lineRule="auto"/>
        <w:jc w:val="left"/>
        <w:textAlignment w:val="center"/>
      </w:pPr>
      <w:r>
        <w:t>故选AC。</w:t>
      </w:r>
    </w:p>
    <w:p>
      <w:pPr>
        <w:spacing w:line="360" w:lineRule="auto"/>
        <w:jc w:val="left"/>
        <w:textAlignment w:val="center"/>
      </w:pPr>
      <w:r>
        <w:t>12．AC</w:t>
      </w:r>
    </w:p>
    <w:p>
      <w:pPr>
        <w:spacing w:line="360" w:lineRule="auto"/>
        <w:jc w:val="left"/>
        <w:textAlignment w:val="center"/>
      </w:pPr>
      <w:r>
        <w:rPr>
          <w:rFonts w:hint="eastAsia"/>
          <w:lang w:eastAsia="zh-CN"/>
        </w:rPr>
        <w:t>【解析】</w:t>
      </w:r>
      <w:r>
        <w:t>AB．大柱体的电阻</w:t>
      </w:r>
    </w:p>
    <w:p>
      <w:pPr>
        <w:spacing w:line="360" w:lineRule="auto"/>
        <w:jc w:val="center"/>
        <w:textAlignment w:val="center"/>
      </w:pPr>
      <w:r>
        <w:object>
          <v:shape id="_x0000_i1092" type="#_x0000_t75" alt="eqId027bf7d412624bcfb9e56ed8b00b56ef" style="width:97.6pt;height:27.05pt" o:oleicon="f" o:ole="" coordsize="21600,21600" o:preferrelative="t" filled="f" stroked="f">
            <v:stroke joinstyle="miter"/>
            <v:imagedata r:id="rId145" o:title="eqId027bf7d412624bcfb9e56ed8b00b56ef"/>
            <o:lock v:ext="edit" aspectratio="t"/>
            <w10:anchorlock/>
          </v:shape>
          <o:OLEObject Type="Embed" ProgID="Equation.DSMT4" ShapeID="_x0000_i1092" DrawAspect="Content" ObjectID="_1468075791" r:id="rId146"/>
        </w:object>
      </w:r>
    </w:p>
    <w:p>
      <w:pPr>
        <w:spacing w:line="360" w:lineRule="auto"/>
        <w:jc w:val="left"/>
        <w:textAlignment w:val="center"/>
      </w:pPr>
      <w:r>
        <w:t>同理小柱体的电阻</w:t>
      </w:r>
    </w:p>
    <w:p>
      <w:pPr>
        <w:spacing w:line="360" w:lineRule="auto"/>
        <w:jc w:val="center"/>
        <w:textAlignment w:val="center"/>
      </w:pPr>
      <w:r>
        <w:object>
          <v:shape id="_x0000_i1093" type="#_x0000_t75" alt="eqId962a1e27c8ff4a4b8e8a0d93ad80fd1e" style="width:39.55pt;height:27.05pt" o:oleicon="f" o:ole="" coordsize="21600,21600" o:preferrelative="t" filled="f" stroked="f">
            <v:stroke joinstyle="miter"/>
            <v:imagedata r:id="rId147" o:title="eqId962a1e27c8ff4a4b8e8a0d93ad80fd1e"/>
            <o:lock v:ext="edit" aspectratio="t"/>
            <w10:anchorlock/>
          </v:shape>
          <o:OLEObject Type="Embed" ProgID="Equation.DSMT4" ShapeID="_x0000_i1093" DrawAspect="Content" ObjectID="_1468075792" r:id="rId148"/>
        </w:object>
      </w:r>
    </w:p>
    <w:p>
      <w:pPr>
        <w:spacing w:line="360" w:lineRule="auto"/>
        <w:jc w:val="left"/>
        <w:textAlignment w:val="center"/>
      </w:pPr>
      <w:r>
        <w:t>根据欧姆定律</w:t>
      </w:r>
    </w:p>
    <w:p>
      <w:pPr>
        <w:spacing w:line="360" w:lineRule="auto"/>
        <w:jc w:val="center"/>
        <w:textAlignment w:val="center"/>
      </w:pPr>
      <w:r>
        <w:object>
          <v:shape id="_x0000_i1094" type="#_x0000_t75" alt="eqIdfc370117dc6143cd9fcb2c2833e93022" style="width:50.15pt;height:29.7pt" o:oleicon="f" o:ole="" coordsize="21600,21600" o:preferrelative="t" filled="f" stroked="f">
            <v:stroke joinstyle="miter"/>
            <v:imagedata r:id="rId149" o:title="eqIdfc370117dc6143cd9fcb2c2833e93022"/>
            <o:lock v:ext="edit" aspectratio="t"/>
            <w10:anchorlock/>
          </v:shape>
          <o:OLEObject Type="Embed" ProgID="Equation.DSMT4" ShapeID="_x0000_i1094" DrawAspect="Content" ObjectID="_1468075793" r:id="rId150"/>
        </w:object>
      </w:r>
    </w:p>
    <w:p>
      <w:pPr>
        <w:spacing w:line="360" w:lineRule="auto"/>
        <w:jc w:val="left"/>
        <w:textAlignment w:val="center"/>
      </w:pPr>
      <w:r>
        <w:t>解得</w:t>
      </w:r>
    </w:p>
    <w:p>
      <w:pPr>
        <w:spacing w:line="360" w:lineRule="auto"/>
        <w:jc w:val="center"/>
        <w:textAlignment w:val="center"/>
      </w:pPr>
      <w:r>
        <w:object>
          <v:shape id="_x0000_i1095" type="#_x0000_t75" alt="eqIdc56731606a9340cda3c9f5463a3f7fd4" style="width:36.9pt;height:27.45pt" o:oleicon="f" o:ole="" coordsize="21600,21600" o:preferrelative="t" filled="f" stroked="f">
            <v:stroke joinstyle="miter"/>
            <v:imagedata r:id="rId35" o:title="eqIdc56731606a9340cda3c9f5463a3f7fd4"/>
            <o:lock v:ext="edit" aspectratio="t"/>
            <w10:anchorlock/>
          </v:shape>
          <o:OLEObject Type="Embed" ProgID="Equation.DSMT4" ShapeID="_x0000_i1095" DrawAspect="Content" ObjectID="_1468075794" r:id="rId151"/>
        </w:object>
      </w:r>
    </w:p>
    <w:p>
      <w:pPr>
        <w:spacing w:line="360" w:lineRule="auto"/>
        <w:jc w:val="left"/>
        <w:textAlignment w:val="center"/>
      </w:pPr>
      <w:r>
        <w:t>A正确，B错误；</w:t>
      </w:r>
    </w:p>
    <w:p>
      <w:pPr>
        <w:spacing w:line="360" w:lineRule="auto"/>
        <w:jc w:val="left"/>
        <w:textAlignment w:val="center"/>
      </w:pPr>
      <w:r>
        <w:t>CD．根据电流强度的微观表达式</w:t>
      </w:r>
    </w:p>
    <w:p>
      <w:pPr>
        <w:spacing w:line="360" w:lineRule="auto"/>
        <w:jc w:val="center"/>
        <w:textAlignment w:val="center"/>
      </w:pPr>
      <w:r>
        <w:object>
          <v:shape id="_x0000_i1096" type="#_x0000_t75" alt="eqId58bab89b091e439c81527d9299410581" style="width:39.55pt;height:12.5pt" o:oleicon="f" o:ole="" coordsize="21600,21600" o:preferrelative="t" filled="f" stroked="f">
            <v:stroke joinstyle="miter"/>
            <v:imagedata r:id="rId152" o:title="eqId58bab89b091e439c81527d9299410581"/>
            <o:lock v:ext="edit" aspectratio="t"/>
            <w10:anchorlock/>
          </v:shape>
          <o:OLEObject Type="Embed" ProgID="Equation.DSMT4" ShapeID="_x0000_i1096" DrawAspect="Content" ObjectID="_1468075795" r:id="rId153"/>
        </w:object>
      </w:r>
    </w:p>
    <w:p>
      <w:pPr>
        <w:spacing w:line="360" w:lineRule="auto"/>
        <w:jc w:val="left"/>
        <w:textAlignment w:val="center"/>
      </w:pPr>
      <w:r>
        <w:t>两个电阻串联，电流强度相同，由于</w:t>
      </w:r>
    </w:p>
    <w:p>
      <w:pPr>
        <w:spacing w:line="360" w:lineRule="auto"/>
        <w:jc w:val="center"/>
        <w:textAlignment w:val="center"/>
      </w:pPr>
      <w:r>
        <w:object>
          <v:shape id="_x0000_i1097" type="#_x0000_t75" alt="eqIdf20c508d4bf3451e82b32ec8d843631e" style="width:50.1pt;height:16.45pt" o:oleicon="f" o:ole="" coordsize="21600,21600" o:preferrelative="t" filled="f" stroked="f">
            <v:stroke joinstyle="miter"/>
            <v:imagedata r:id="rId154" o:title="eqIdf20c508d4bf3451e82b32ec8d843631e"/>
            <o:lock v:ext="edit" aspectratio="t"/>
            <w10:anchorlock/>
          </v:shape>
          <o:OLEObject Type="Embed" ProgID="Equation.DSMT4" ShapeID="_x0000_i1097" DrawAspect="Content" ObjectID="_1468075796" r:id="rId155"/>
        </w:object>
      </w:r>
    </w:p>
    <w:p>
      <w:pPr>
        <w:spacing w:line="360" w:lineRule="auto"/>
        <w:jc w:val="left"/>
        <w:textAlignment w:val="center"/>
      </w:pPr>
      <w:r>
        <w:t>因此</w:t>
      </w:r>
    </w:p>
    <w:p>
      <w:pPr>
        <w:spacing w:line="360" w:lineRule="auto"/>
        <w:jc w:val="center"/>
        <w:textAlignment w:val="center"/>
      </w:pPr>
      <w:r>
        <w:object>
          <v:shape id="_x0000_i1098" type="#_x0000_t75" alt="eqId50c0bda0226f4194966a6b3813b4a225" style="width:47.5pt;height:16.5pt" o:oleicon="f" o:ole="" coordsize="21600,21600" o:preferrelative="t" filled="f" stroked="f">
            <v:stroke joinstyle="miter"/>
            <v:imagedata r:id="rId156" o:title="eqId50c0bda0226f4194966a6b3813b4a225"/>
            <o:lock v:ext="edit" aspectratio="t"/>
            <w10:anchorlock/>
          </v:shape>
          <o:OLEObject Type="Embed" ProgID="Equation.DSMT4" ShapeID="_x0000_i1098" DrawAspect="Content" ObjectID="_1468075797" r:id="rId157"/>
        </w:object>
      </w:r>
    </w:p>
    <w:p>
      <w:pPr>
        <w:spacing w:line="360" w:lineRule="auto"/>
        <w:jc w:val="left"/>
        <w:textAlignment w:val="center"/>
      </w:pPr>
      <w:r>
        <w:t>C正确，D错误。</w:t>
      </w:r>
    </w:p>
    <w:p>
      <w:pPr>
        <w:spacing w:line="360" w:lineRule="auto"/>
        <w:jc w:val="left"/>
        <w:textAlignment w:val="center"/>
      </w:pPr>
      <w:r>
        <w:t>故选AC。</w:t>
      </w:r>
    </w:p>
    <w:p>
      <w:pPr>
        <w:spacing w:line="360" w:lineRule="auto"/>
        <w:jc w:val="left"/>
        <w:textAlignment w:val="center"/>
      </w:pPr>
      <w:r>
        <w:t>13．黑    B    160    880    1.47 mA    1.10×10</w:t>
      </w:r>
      <w:r>
        <w:rPr>
          <w:vertAlign w:val="superscript"/>
        </w:rPr>
        <w:t>3</w:t>
      </w:r>
      <w:r>
        <w:t xml:space="preserve"> Ω    2.95 V    </w:t>
      </w:r>
    </w:p>
    <w:p>
      <w:pPr>
        <w:spacing w:line="360" w:lineRule="auto"/>
        <w:jc w:val="left"/>
        <w:textAlignment w:val="center"/>
      </w:pPr>
      <w:r>
        <w:rPr>
          <w:rFonts w:hint="eastAsia"/>
          <w:lang w:eastAsia="zh-CN"/>
        </w:rPr>
        <w:t>【解析】</w:t>
      </w:r>
      <w:r>
        <w:t>(1)[1]与欧姆表内电源正极相连的是黑表笔。</w:t>
      </w:r>
    </w:p>
    <w:p>
      <w:pPr>
        <w:spacing w:line="360" w:lineRule="auto"/>
        <w:jc w:val="left"/>
        <w:textAlignment w:val="center"/>
      </w:pPr>
      <w:r>
        <w:t>(2)[2]</w:t>
      </w:r>
      <w:r>
        <w:rPr>
          <w:i/>
        </w:rPr>
        <w:t>R</w:t>
      </w:r>
      <w:r>
        <w:rPr>
          <w:vertAlign w:val="subscript"/>
        </w:rPr>
        <w:t>6</w:t>
      </w:r>
      <w:r>
        <w:t>是可变电阻，它的作用就是欧姆表调零，也就是使用欧姆挡时，先将两表笔短接，调整</w:t>
      </w:r>
      <w:r>
        <w:rPr>
          <w:i/>
        </w:rPr>
        <w:t>R</w:t>
      </w:r>
      <w:r>
        <w:rPr>
          <w:vertAlign w:val="subscript"/>
        </w:rPr>
        <w:t>6</w:t>
      </w:r>
      <w:r>
        <w:t>使电表指针指在表盘右端电阻“0”位置。</w:t>
      </w:r>
    </w:p>
    <w:p>
      <w:pPr>
        <w:spacing w:line="360" w:lineRule="auto"/>
        <w:jc w:val="left"/>
        <w:textAlignment w:val="center"/>
      </w:pPr>
      <w:r>
        <w:t>(3)[3]换挡开关接2时，是量程较小的电流表，所以</w:t>
      </w:r>
    </w:p>
    <w:p>
      <w:pPr>
        <w:spacing w:line="360" w:lineRule="auto"/>
        <w:jc w:val="center"/>
        <w:textAlignment w:val="center"/>
      </w:pPr>
      <w:r>
        <w:object>
          <v:shape id="_x0000_i1099" type="#_x0000_t75" alt="eqId27f51bb73c324512a3c3e65f0dd208e8" style="width:102.05pt;height:32.25pt" o:oleicon="f" o:ole="" coordsize="21600,21600" o:preferrelative="t" filled="f" stroked="f">
            <v:stroke joinstyle="miter"/>
            <v:imagedata r:id="rId158" o:title="eqId27f51bb73c324512a3c3e65f0dd208e8"/>
            <o:lock v:ext="edit" aspectratio="t"/>
            <w10:anchorlock/>
          </v:shape>
          <o:OLEObject Type="Embed" ProgID="Equation.DSMT4" ShapeID="_x0000_i1099" DrawAspect="Content" ObjectID="_1468075798" r:id="rId159"/>
        </w:object>
      </w:r>
    </w:p>
    <w:p>
      <w:pPr>
        <w:spacing w:line="360" w:lineRule="auto"/>
        <w:jc w:val="left"/>
        <w:textAlignment w:val="center"/>
      </w:pPr>
      <w:r>
        <w:t>[4]换挡开关接4时，是量程较小的电压表，这时表头与</w:t>
      </w:r>
      <w:r>
        <w:rPr>
          <w:i/>
        </w:rPr>
        <w:t>R</w:t>
      </w:r>
      <w:r>
        <w:rPr>
          <w:vertAlign w:val="subscript"/>
        </w:rPr>
        <w:t>1</w:t>
      </w:r>
      <w:r>
        <w:t>、</w:t>
      </w:r>
      <w:r>
        <w:rPr>
          <w:i/>
        </w:rPr>
        <w:t>R</w:t>
      </w:r>
      <w:r>
        <w:rPr>
          <w:vertAlign w:val="subscript"/>
        </w:rPr>
        <w:t>2</w:t>
      </w:r>
      <w:r>
        <w:t xml:space="preserve">并联组成新表头，新表头的内阻 </w:t>
      </w:r>
    </w:p>
    <w:p>
      <w:pPr>
        <w:spacing w:line="360" w:lineRule="auto"/>
        <w:jc w:val="center"/>
        <w:textAlignment w:val="center"/>
      </w:pPr>
      <w:r>
        <w:object>
          <v:shape id="_x0000_i1100" type="#_x0000_t75" alt="eqIdd57b22fe269449ca911ae95410595581" style="width:103.75pt;height:33.7pt" o:oleicon="f" o:ole="" coordsize="21600,21600" o:preferrelative="t" filled="f" stroked="f">
            <v:stroke joinstyle="miter"/>
            <v:imagedata r:id="rId160" o:title="eqIdd57b22fe269449ca911ae95410595581"/>
            <o:lock v:ext="edit" aspectratio="t"/>
            <w10:anchorlock/>
          </v:shape>
          <o:OLEObject Type="Embed" ProgID="Equation.DSMT4" ShapeID="_x0000_i1100" DrawAspect="Content" ObjectID="_1468075799" r:id="rId161"/>
        </w:object>
      </w:r>
    </w:p>
    <w:p>
      <w:pPr>
        <w:spacing w:line="360" w:lineRule="auto"/>
        <w:jc w:val="left"/>
        <w:textAlignment w:val="center"/>
      </w:pPr>
      <w:r>
        <w:t>新表头的量程是1 mA，所以</w:t>
      </w:r>
    </w:p>
    <w:p>
      <w:pPr>
        <w:spacing w:line="360" w:lineRule="auto"/>
        <w:jc w:val="center"/>
        <w:textAlignment w:val="center"/>
      </w:pPr>
      <w:r>
        <w:object>
          <v:shape id="_x0000_i1101" type="#_x0000_t75" alt="eqId06a4ca40b2004298aacbb154787d8f44" style="width:167.2pt;height:29.7pt" o:oleicon="f" o:ole="" coordsize="21600,21600" o:preferrelative="t" filled="f" stroked="f">
            <v:stroke joinstyle="miter"/>
            <v:imagedata r:id="rId162" o:title="eqId06a4ca40b2004298aacbb154787d8f44"/>
            <o:lock v:ext="edit" aspectratio="t"/>
            <w10:anchorlock/>
          </v:shape>
          <o:OLEObject Type="Embed" ProgID="Equation.DSMT4" ShapeID="_x0000_i1101" DrawAspect="Content" ObjectID="_1468075800" r:id="rId163"/>
        </w:object>
      </w:r>
    </w:p>
    <w:p>
      <w:pPr>
        <w:spacing w:line="360" w:lineRule="auto"/>
        <w:jc w:val="left"/>
        <w:textAlignment w:val="center"/>
      </w:pPr>
      <w:r>
        <w:t>(4)[5]某次测量时该多用电表指针位置如图（</w:t>
      </w:r>
      <w:r>
        <w:rPr>
          <w:i/>
        </w:rPr>
        <w:t>b</w:t>
      </w:r>
      <w:r>
        <w:t>）所示。若此时</w:t>
      </w:r>
      <w:r>
        <w:rPr>
          <w:i/>
        </w:rPr>
        <w:t>B</w:t>
      </w:r>
      <w:r>
        <w:t>端与“1”相连，则多用电表是量程为2.5 mA的电流表，则读数为1.47 mA；</w:t>
      </w:r>
    </w:p>
    <w:p>
      <w:pPr>
        <w:spacing w:line="360" w:lineRule="auto"/>
        <w:jc w:val="left"/>
        <w:textAlignment w:val="center"/>
      </w:pPr>
      <w:r>
        <w:t>[6]若此时</w:t>
      </w:r>
      <w:r>
        <w:rPr>
          <w:i/>
        </w:rPr>
        <w:t>B</w:t>
      </w:r>
      <w:r>
        <w:t>端与“3”相连接，多用电表是欧姆×100 Ω挡，则读数为11.0×100 Ω，即1.10×10</w:t>
      </w:r>
      <w:r>
        <w:rPr>
          <w:vertAlign w:val="superscript"/>
        </w:rPr>
        <w:t>3</w:t>
      </w:r>
      <w:r>
        <w:t xml:space="preserve"> Ω；</w:t>
      </w:r>
    </w:p>
    <w:p>
      <w:pPr>
        <w:spacing w:line="360" w:lineRule="auto"/>
        <w:jc w:val="left"/>
        <w:textAlignment w:val="center"/>
      </w:pPr>
      <w:r>
        <w:t>[7]若此时</w:t>
      </w:r>
      <w:r>
        <w:rPr>
          <w:i/>
        </w:rPr>
        <w:t>B</w:t>
      </w:r>
      <w:r>
        <w:t>端与“5”相连接，多用电表是量程为5 V电压表，则读数为2.95 V。</w:t>
      </w:r>
    </w:p>
    <w:p>
      <w:pPr>
        <w:spacing w:line="360" w:lineRule="auto"/>
        <w:jc w:val="left"/>
        <w:textAlignment w:val="center"/>
      </w:pPr>
      <w:r>
        <w:t xml:space="preserve">14．偏小    甲    0～3V    0～0.6A    </w:t>
      </w:r>
      <w:r>
        <w:object>
          <v:shape id="_x0000_i1102" type="#_x0000_t75" alt="eqId038a378e1bc14746a153df55e32bd6cc" style="width:11.4pt;height:17.4pt" o:oleicon="f" o:ole="" coordsize="21600,21600" o:preferrelative="t" filled="f" stroked="f">
            <v:stroke joinstyle="miter"/>
            <v:imagedata r:id="rId46" o:title="eqId038a378e1bc14746a153df55e32bd6cc"/>
            <o:lock v:ext="edit" aspectratio="t"/>
            <w10:anchorlock/>
          </v:shape>
          <o:OLEObject Type="Embed" ProgID="Equation.DSMT4" ShapeID="_x0000_i1102" DrawAspect="Content" ObjectID="_1468075801" r:id="rId164"/>
        </w:object>
      </w:r>
      <w:r>
        <w:t xml:space="preserve">    </w:t>
      </w:r>
      <w:r>
        <w:drawing>
          <wp:inline distT="0" distB="0" distL="114300" distR="114300">
            <wp:extent cx="2638425" cy="1419225"/>
            <wp:effectExtent l="0" t="0" r="13335" b="13335"/>
            <wp:docPr id="2099925305" name="图片 20999253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14510" name="图片 2099925305" descr="figure"/>
                    <pic:cNvPicPr>
                      <a:picLocks noChangeAspect="1"/>
                    </pic:cNvPicPr>
                  </pic:nvPicPr>
                  <pic:blipFill>
                    <a:blip xmlns:r="http://schemas.openxmlformats.org/officeDocument/2006/relationships" r:embed="rId165"/>
                    <a:stretch>
                      <a:fillRect/>
                    </a:stretch>
                  </pic:blipFill>
                  <pic:spPr>
                    <a:xfrm>
                      <a:off x="0" y="0"/>
                      <a:ext cx="2638425" cy="1419225"/>
                    </a:xfrm>
                    <a:prstGeom prst="rect">
                      <a:avLst/>
                    </a:prstGeom>
                  </pic:spPr>
                </pic:pic>
              </a:graphicData>
            </a:graphic>
          </wp:inline>
        </w:drawing>
      </w:r>
      <w:r>
        <w:t xml:space="preserve">    1.5V    1.5Ω    </w:t>
      </w:r>
    </w:p>
    <w:p>
      <w:pPr>
        <w:spacing w:line="360" w:lineRule="auto"/>
        <w:jc w:val="left"/>
        <w:textAlignment w:val="center"/>
      </w:pPr>
      <w:r>
        <w:rPr>
          <w:rFonts w:hint="eastAsia"/>
          <w:lang w:eastAsia="zh-CN"/>
        </w:rPr>
        <w:t>【解析】</w:t>
      </w:r>
      <w:r>
        <w:t>（1）[1]由甲图所示电路图可知，电流表采用外接法，由于电压表的分流作用，电流测量值大于真实值，由欧姆定律可知，</w:t>
      </w:r>
      <w:r>
        <w:object>
          <v:shape id="_x0000_i1103" type="#_x0000_t75" alt="eqId73d597986ef74adaa5a0210f95374459" style="width:13.2pt;height:16.2pt" o:oleicon="f" o:ole="" coordsize="21600,21600" o:preferrelative="t" filled="f" stroked="f">
            <v:stroke joinstyle="miter"/>
            <v:imagedata r:id="rId41" o:title="eqId73d597986ef74adaa5a0210f95374459"/>
            <o:lock v:ext="edit" aspectratio="t"/>
            <w10:anchorlock/>
          </v:shape>
          <o:OLEObject Type="Embed" ProgID="Equation.DSMT4" ShapeID="_x0000_i1103" DrawAspect="Content" ObjectID="_1468075802" r:id="rId166"/>
        </w:object>
      </w:r>
      <w:r>
        <w:t>的测量值比真实值偏小；</w:t>
      </w:r>
    </w:p>
    <w:p>
      <w:pPr>
        <w:spacing w:line="360" w:lineRule="auto"/>
        <w:jc w:val="left"/>
        <w:textAlignment w:val="center"/>
      </w:pPr>
      <w:r>
        <w:t>[2]电压表的内阻约为几千甚至几万欧姆，电流表内阻很小，约为零点几欧姆，若被测电阻</w:t>
      </w:r>
      <w:r>
        <w:object>
          <v:shape id="_x0000_i1104" type="#_x0000_t75" alt="eqId73d597986ef74adaa5a0210f95374459" style="width:13.2pt;height:16.2pt" o:oleicon="f" o:ole="" coordsize="21600,21600" o:preferrelative="t" filled="f" stroked="f">
            <v:stroke joinstyle="miter"/>
            <v:imagedata r:id="rId41" o:title="eqId73d597986ef74adaa5a0210f95374459"/>
            <o:lock v:ext="edit" aspectratio="t"/>
            <w10:anchorlock/>
          </v:shape>
          <o:OLEObject Type="Embed" ProgID="Equation.DSMT4" ShapeID="_x0000_i1104" DrawAspect="Content" ObjectID="_1468075803" r:id="rId167"/>
        </w:object>
      </w:r>
      <w:r>
        <w:t>的阻值约为1Ω，电压表内阻远大于待测电阻阻值，电流表应采用外接法，误差较小，即采用图甲所示实验电路；</w:t>
      </w:r>
    </w:p>
    <w:p>
      <w:pPr>
        <w:spacing w:line="360" w:lineRule="auto"/>
        <w:jc w:val="left"/>
        <w:textAlignment w:val="center"/>
      </w:pPr>
      <w:r>
        <w:t>（2）①[3]一节干电池电动势约为1.5V，则电压表量程应选：0～3V；</w:t>
      </w:r>
    </w:p>
    <w:p>
      <w:pPr>
        <w:spacing w:line="360" w:lineRule="auto"/>
        <w:jc w:val="left"/>
        <w:textAlignment w:val="center"/>
      </w:pPr>
      <w:r>
        <w:t>[4]根据欧姆定律可知，电路最大电流约为零点几安培，电流表应选：0～0.6A；</w:t>
      </w:r>
    </w:p>
    <w:p>
      <w:pPr>
        <w:spacing w:line="360" w:lineRule="auto"/>
        <w:jc w:val="left"/>
        <w:textAlignment w:val="center"/>
      </w:pPr>
      <w:r>
        <w:t>[5]为了尽可能测量数据，电压表和电流表数据变化尽量大，故选择</w:t>
      </w:r>
      <w:r>
        <w:object>
          <v:shape id="_x0000_i1105" type="#_x0000_t75" alt="eqId038a378e1bc14746a153df55e32bd6cc" style="width:11.4pt;height:17.4pt" o:oleicon="f" o:ole="" coordsize="21600,21600" o:preferrelative="t" filled="f" stroked="f">
            <v:stroke joinstyle="miter"/>
            <v:imagedata r:id="rId46" o:title="eqId038a378e1bc14746a153df55e32bd6cc"/>
            <o:lock v:ext="edit" aspectratio="t"/>
            <w10:anchorlock/>
          </v:shape>
          <o:OLEObject Type="Embed" ProgID="Equation.DSMT4" ShapeID="_x0000_i1105" DrawAspect="Content" ObjectID="_1468075804" r:id="rId168"/>
        </w:object>
      </w:r>
      <w:r>
        <w:t>滑动变阻器；</w:t>
      </w:r>
    </w:p>
    <w:p>
      <w:pPr>
        <w:spacing w:line="360" w:lineRule="auto"/>
        <w:jc w:val="left"/>
        <w:textAlignment w:val="center"/>
      </w:pPr>
      <w:r>
        <w:t>②[6]让尽可能多得点过直线，不能过直线的点对称分布在直线两侧，根据坐标系内描出的点作出图象为</w:t>
      </w:r>
    </w:p>
    <w:p>
      <w:pPr>
        <w:spacing w:line="360" w:lineRule="auto"/>
        <w:jc w:val="left"/>
        <w:textAlignment w:val="center"/>
      </w:pPr>
      <w:r>
        <w:drawing>
          <wp:inline distT="0" distB="0" distL="114300" distR="114300">
            <wp:extent cx="2743200" cy="1476375"/>
            <wp:effectExtent l="0" t="0" r="0" b="1905"/>
            <wp:docPr id="598573889" name="图片 59857388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682701" name="图片 598573889" descr="figure"/>
                    <pic:cNvPicPr>
                      <a:picLocks noChangeAspect="1"/>
                    </pic:cNvPicPr>
                  </pic:nvPicPr>
                  <pic:blipFill>
                    <a:blip xmlns:r="http://schemas.openxmlformats.org/officeDocument/2006/relationships" r:embed="rId165"/>
                    <a:stretch>
                      <a:fillRect/>
                    </a:stretch>
                  </pic:blipFill>
                  <pic:spPr>
                    <a:xfrm>
                      <a:off x="0" y="0"/>
                      <a:ext cx="2743200" cy="1476375"/>
                    </a:xfrm>
                    <a:prstGeom prst="rect">
                      <a:avLst/>
                    </a:prstGeom>
                  </pic:spPr>
                </pic:pic>
              </a:graphicData>
            </a:graphic>
          </wp:inline>
        </w:drawing>
      </w:r>
    </w:p>
    <w:p>
      <w:pPr>
        <w:spacing w:line="360" w:lineRule="auto"/>
        <w:jc w:val="left"/>
        <w:textAlignment w:val="center"/>
      </w:pPr>
      <w:r>
        <w:t>[7]由图示</w:t>
      </w:r>
      <w:r>
        <w:object>
          <v:shape id="_x0000_i1106" type="#_x0000_t75" alt="eqId0d7f222744ab4eb2a9bc0500b35d73e9" style="width:25.5pt;height:12.4pt" o:oleicon="f" o:ole="" coordsize="21600,21600" o:preferrelative="t" filled="f" stroked="f">
            <v:stroke joinstyle="miter"/>
            <v:imagedata r:id="rId50" o:title="eqId0d7f222744ab4eb2a9bc0500b35d73e9"/>
            <o:lock v:ext="edit" aspectratio="t"/>
            <w10:anchorlock/>
          </v:shape>
          <o:OLEObject Type="Embed" ProgID="Equation.DSMT4" ShapeID="_x0000_i1106" DrawAspect="Content" ObjectID="_1468075805" r:id="rId169"/>
        </w:object>
      </w:r>
      <w:r>
        <w:t>图线可知，电源电动势为</w:t>
      </w:r>
    </w:p>
    <w:p>
      <w:pPr>
        <w:spacing w:line="360" w:lineRule="auto"/>
        <w:jc w:val="center"/>
        <w:textAlignment w:val="center"/>
      </w:pPr>
      <w:r>
        <w:object>
          <v:shape id="_x0000_i1107" type="#_x0000_t75" alt="eqId66479890071946549daea6d77305a63a" style="width:41.3pt;height:12.15pt" o:oleicon="f" o:ole="" coordsize="21600,21600" o:preferrelative="t" filled="f" stroked="f">
            <v:stroke joinstyle="miter"/>
            <v:imagedata r:id="rId170" o:title="eqId66479890071946549daea6d77305a63a"/>
            <o:lock v:ext="edit" aspectratio="t"/>
            <w10:anchorlock/>
          </v:shape>
          <o:OLEObject Type="Embed" ProgID="Equation.DSMT4" ShapeID="_x0000_i1107" DrawAspect="Content" ObjectID="_1468075806" r:id="rId171"/>
        </w:object>
      </w:r>
    </w:p>
    <w:p>
      <w:pPr>
        <w:spacing w:line="360" w:lineRule="auto"/>
        <w:jc w:val="left"/>
        <w:textAlignment w:val="center"/>
      </w:pPr>
      <w:r>
        <w:t>[8]电源内阻为</w:t>
      </w:r>
    </w:p>
    <w:p>
      <w:pPr>
        <w:spacing w:line="360" w:lineRule="auto"/>
        <w:jc w:val="center"/>
        <w:textAlignment w:val="center"/>
      </w:pPr>
      <w:r>
        <w:object>
          <v:shape id="_x0000_i1108" type="#_x0000_t75" alt="eqId1c4863d4b4444024894201deb89b8380" style="width:127.6pt;height:27.4pt" o:oleicon="f" o:ole="" coordsize="21600,21600" o:preferrelative="t" filled="f" stroked="f">
            <v:stroke joinstyle="miter"/>
            <v:imagedata r:id="rId172" o:title="eqId1c4863d4b4444024894201deb89b8380"/>
            <o:lock v:ext="edit" aspectratio="t"/>
            <w10:anchorlock/>
          </v:shape>
          <o:OLEObject Type="Embed" ProgID="Equation.DSMT4" ShapeID="_x0000_i1108" DrawAspect="Content" ObjectID="_1468075807" r:id="rId173"/>
        </w:object>
      </w:r>
    </w:p>
    <w:p>
      <w:pPr>
        <w:spacing w:line="360" w:lineRule="auto"/>
        <w:jc w:val="left"/>
        <w:textAlignment w:val="center"/>
      </w:pPr>
      <w:r>
        <w:t>15．20</w:t>
      </w:r>
      <w:r>
        <w:object>
          <v:shape id="_x0000_i1109" type="#_x0000_t75" alt="eqIdc126eb5e474f44328981eb16a7eeb595" style="width:11.4pt;height:11.4pt" o:oleicon="f" o:ole="" coordsize="21600,21600" o:preferrelative="t" filled="f" stroked="f">
            <v:stroke joinstyle="miter"/>
            <v:imagedata r:id="rId174" o:title="eqIdc126eb5e474f44328981eb16a7eeb595"/>
            <o:lock v:ext="edit" aspectratio="t"/>
            <w10:anchorlock/>
          </v:shape>
          <o:OLEObject Type="Embed" ProgID="Equation.DSMT4" ShapeID="_x0000_i1109" DrawAspect="Content" ObjectID="_1468075808" r:id="rId175"/>
        </w:object>
      </w:r>
    </w:p>
    <w:p>
      <w:pPr>
        <w:spacing w:line="360" w:lineRule="auto"/>
        <w:jc w:val="left"/>
        <w:textAlignment w:val="center"/>
      </w:pPr>
      <w:r>
        <w:rPr>
          <w:rFonts w:hint="eastAsia"/>
          <w:lang w:eastAsia="zh-CN"/>
        </w:rPr>
        <w:t>【解析】</w:t>
      </w:r>
      <w:r>
        <w:t>由欧姆定律得：</w:t>
      </w:r>
    </w:p>
    <w:p>
      <w:pPr>
        <w:spacing w:line="360" w:lineRule="auto"/>
        <w:jc w:val="center"/>
        <w:textAlignment w:val="center"/>
      </w:pPr>
      <w:r>
        <w:rPr>
          <w:i/>
        </w:rPr>
        <w:t>U</w:t>
      </w:r>
      <w:r>
        <w:rPr>
          <w:vertAlign w:val="subscript"/>
        </w:rPr>
        <w:t>3</w:t>
      </w:r>
      <w:r>
        <w:t>=</w:t>
      </w:r>
      <w:r>
        <w:rPr>
          <w:i/>
        </w:rPr>
        <w:t>IR</w:t>
      </w:r>
      <w:r>
        <w:rPr>
          <w:vertAlign w:val="subscript"/>
        </w:rPr>
        <w:t>3</w:t>
      </w:r>
      <w:r>
        <w:t>=0.25A×20Ω=5V</w:t>
      </w:r>
    </w:p>
    <w:p>
      <w:pPr>
        <w:spacing w:line="360" w:lineRule="auto"/>
        <w:jc w:val="left"/>
        <w:textAlignment w:val="center"/>
      </w:pPr>
      <w:r>
        <w:t>则</w:t>
      </w:r>
      <w:r>
        <w:rPr>
          <w:i/>
        </w:rPr>
        <w:t>R</w:t>
      </w:r>
      <w:r>
        <w:rPr>
          <w:vertAlign w:val="subscript"/>
        </w:rPr>
        <w:t>1</w:t>
      </w:r>
      <w:r>
        <w:t>、</w:t>
      </w:r>
      <w:r>
        <w:rPr>
          <w:i/>
        </w:rPr>
        <w:t>R</w:t>
      </w:r>
      <w:r>
        <w:rPr>
          <w:vertAlign w:val="subscript"/>
        </w:rPr>
        <w:t>2</w:t>
      </w:r>
      <w:r>
        <w:t>并联部分的电压为：</w:t>
      </w:r>
    </w:p>
    <w:p>
      <w:pPr>
        <w:spacing w:line="360" w:lineRule="auto"/>
        <w:jc w:val="center"/>
        <w:textAlignment w:val="center"/>
      </w:pPr>
      <w:r>
        <w:rPr>
          <w:i/>
        </w:rPr>
        <w:t>U</w:t>
      </w:r>
      <w:r>
        <w:rPr>
          <w:vertAlign w:val="subscript"/>
        </w:rPr>
        <w:t>1</w:t>
      </w:r>
      <w:r>
        <w:t>=6.0V-5.0V=1.0V</w:t>
      </w:r>
    </w:p>
    <w:p>
      <w:pPr>
        <w:spacing w:line="360" w:lineRule="auto"/>
        <w:jc w:val="left"/>
        <w:textAlignment w:val="center"/>
      </w:pPr>
      <w:r>
        <w:t>由</w:t>
      </w:r>
      <w:r>
        <w:rPr>
          <w:i/>
        </w:rPr>
        <w:t>I</w:t>
      </w:r>
      <w:r>
        <w:t>=</w:t>
      </w:r>
      <w:r>
        <w:rPr>
          <w:i/>
        </w:rPr>
        <w:t>kU</w:t>
      </w:r>
      <w:r>
        <w:rPr>
          <w:vertAlign w:val="superscript"/>
        </w:rPr>
        <w:t>3</w:t>
      </w:r>
      <w:r>
        <w:t>得R</w:t>
      </w:r>
      <w:r>
        <w:rPr>
          <w:vertAlign w:val="subscript"/>
        </w:rPr>
        <w:t>1</w:t>
      </w:r>
      <w:r>
        <w:t>中的电流为：</w:t>
      </w:r>
    </w:p>
    <w:p>
      <w:pPr>
        <w:spacing w:line="360" w:lineRule="auto"/>
        <w:jc w:val="center"/>
        <w:textAlignment w:val="center"/>
      </w:pPr>
      <w:r>
        <w:rPr>
          <w:i/>
        </w:rPr>
        <w:t>I</w:t>
      </w:r>
      <w:r>
        <w:rPr>
          <w:vertAlign w:val="subscript"/>
        </w:rPr>
        <w:t>1</w:t>
      </w:r>
      <w:r>
        <w:t>=</w:t>
      </w:r>
      <w:r>
        <w:rPr>
          <w:i/>
        </w:rPr>
        <w:t>kU</w:t>
      </w:r>
      <w:r>
        <w:rPr>
          <w:vertAlign w:val="subscript"/>
        </w:rPr>
        <w:t>1</w:t>
      </w:r>
      <w:r>
        <w:rPr>
          <w:vertAlign w:val="superscript"/>
        </w:rPr>
        <w:t>3</w:t>
      </w:r>
      <w:r>
        <w:t>=0.2×1.0A=0.2A</w:t>
      </w:r>
    </w:p>
    <w:p>
      <w:pPr>
        <w:spacing w:line="360" w:lineRule="auto"/>
        <w:jc w:val="left"/>
        <w:textAlignment w:val="center"/>
      </w:pPr>
      <w:r>
        <w:t>所以</w:t>
      </w:r>
      <w:r>
        <w:rPr>
          <w:i/>
        </w:rPr>
        <w:t>R</w:t>
      </w:r>
      <w:r>
        <w:rPr>
          <w:vertAlign w:val="subscript"/>
        </w:rPr>
        <w:t>2</w:t>
      </w:r>
      <w:r>
        <w:t>中的电流为：</w:t>
      </w:r>
    </w:p>
    <w:p>
      <w:pPr>
        <w:spacing w:line="360" w:lineRule="auto"/>
        <w:jc w:val="center"/>
        <w:textAlignment w:val="center"/>
      </w:pPr>
      <w:r>
        <w:rPr>
          <w:i/>
        </w:rPr>
        <w:t>I</w:t>
      </w:r>
      <w:r>
        <w:rPr>
          <w:vertAlign w:val="subscript"/>
        </w:rPr>
        <w:t>2</w:t>
      </w:r>
      <w:r>
        <w:t>=</w:t>
      </w:r>
      <w:r>
        <w:rPr>
          <w:i/>
        </w:rPr>
        <w:t>I</w:t>
      </w:r>
      <w:r>
        <w:t>-</w:t>
      </w:r>
      <w:r>
        <w:rPr>
          <w:i/>
        </w:rPr>
        <w:t>I</w:t>
      </w:r>
      <w:r>
        <w:rPr>
          <w:vertAlign w:val="subscript"/>
        </w:rPr>
        <w:t>1</w:t>
      </w:r>
      <w:r>
        <w:t>=0.25A-0.2A=0.05A</w:t>
      </w:r>
    </w:p>
    <w:p>
      <w:pPr>
        <w:spacing w:line="360" w:lineRule="auto"/>
        <w:jc w:val="left"/>
        <w:textAlignment w:val="center"/>
      </w:pPr>
      <w:r>
        <w:t>则有：</w:t>
      </w:r>
    </w:p>
    <w:p>
      <w:pPr>
        <w:spacing w:line="360" w:lineRule="auto"/>
        <w:jc w:val="center"/>
        <w:textAlignment w:val="center"/>
      </w:pPr>
      <w:r>
        <w:object>
          <v:shape id="_x0000_i1110" type="#_x0000_t75" alt="eqIdf9df9becbd7b453db2ac1f71fc85baf7" style="width:105.6pt;height:29.7pt" o:oleicon="f" o:ole="" coordsize="21600,21600" o:preferrelative="t" filled="f" stroked="f">
            <v:stroke joinstyle="miter"/>
            <v:imagedata r:id="rId176" o:title="eqIdf9df9becbd7b453db2ac1f71fc85baf7"/>
            <o:lock v:ext="edit" aspectratio="t"/>
            <w10:anchorlock/>
          </v:shape>
          <o:OLEObject Type="Embed" ProgID="Equation.DSMT4" ShapeID="_x0000_i1110" DrawAspect="Content" ObjectID="_1468075809" r:id="rId177"/>
        </w:object>
      </w:r>
      <w:r>
        <w:t>．</w:t>
      </w:r>
    </w:p>
    <w:p>
      <w:pPr>
        <w:spacing w:line="360" w:lineRule="auto"/>
        <w:jc w:val="left"/>
        <w:textAlignment w:val="center"/>
      </w:pPr>
      <w:r>
        <w:t>16．（1）</w:t>
      </w:r>
      <w:r>
        <w:object>
          <v:shape id="_x0000_i1111" type="#_x0000_t75" alt="eqId08d63ac9ad8a487fb9206eb578eea545" style="width:43.1pt;height:15.9pt" o:oleicon="f" o:ole="" coordsize="21600,21600" o:preferrelative="t" filled="f" stroked="f">
            <v:stroke joinstyle="miter"/>
            <v:imagedata r:id="rId178" o:title="eqId08d63ac9ad8a487fb9206eb578eea545"/>
            <o:lock v:ext="edit" aspectratio="t"/>
            <w10:anchorlock/>
          </v:shape>
          <o:OLEObject Type="Embed" ProgID="Equation.DSMT4" ShapeID="_x0000_i1111" DrawAspect="Content" ObjectID="_1468075810" r:id="rId179"/>
        </w:object>
      </w:r>
      <w:r>
        <w:t>，</w:t>
      </w:r>
      <w:r>
        <w:object>
          <v:shape id="_x0000_i1112" type="#_x0000_t75" alt="eqId38a5bec94d5b49379c127302ec74c78f" style="width:43.1pt;height:15.85pt" o:oleicon="f" o:ole="" coordsize="21600,21600" o:preferrelative="t" filled="f" stroked="f">
            <v:stroke joinstyle="miter"/>
            <v:imagedata r:id="rId180" o:title="eqId38a5bec94d5b49379c127302ec74c78f"/>
            <o:lock v:ext="edit" aspectratio="t"/>
            <w10:anchorlock/>
          </v:shape>
          <o:OLEObject Type="Embed" ProgID="Equation.DSMT4" ShapeID="_x0000_i1112" DrawAspect="Content" ObjectID="_1468075811" r:id="rId181"/>
        </w:object>
      </w:r>
      <w:r>
        <w:t xml:space="preserve">  （2）</w:t>
      </w:r>
      <w:r>
        <w:object>
          <v:shape id="_x0000_i1113" type="#_x0000_t75" alt="eqId74a6b58defe346ef8f09afb16b0df0b1" style="width:42.2pt;height:15.8pt" o:oleicon="f" o:ole="" coordsize="21600,21600" o:preferrelative="t" filled="f" stroked="f">
            <v:stroke joinstyle="miter"/>
            <v:imagedata r:id="rId182" o:title="eqId74a6b58defe346ef8f09afb16b0df0b1"/>
            <o:lock v:ext="edit" aspectratio="t"/>
            <w10:anchorlock/>
          </v:shape>
          <o:OLEObject Type="Embed" ProgID="Equation.DSMT4" ShapeID="_x0000_i1113" DrawAspect="Content" ObjectID="_1468075812" r:id="rId183"/>
        </w:object>
      </w:r>
      <w:r>
        <w:t>，</w:t>
      </w:r>
      <w:r>
        <w:object>
          <v:shape id="_x0000_i1114" type="#_x0000_t75" alt="eqIdd636383f8bca4c5ab1a50ea7cf02b26a" style="width:36.05pt;height:16.25pt" o:oleicon="f" o:ole="" coordsize="21600,21600" o:preferrelative="t" filled="f" stroked="f">
            <v:stroke joinstyle="miter"/>
            <v:imagedata r:id="rId184" o:title="eqIdd636383f8bca4c5ab1a50ea7cf02b26a"/>
            <o:lock v:ext="edit" aspectratio="t"/>
            <w10:anchorlock/>
          </v:shape>
          <o:OLEObject Type="Embed" ProgID="Equation.DSMT4" ShapeID="_x0000_i1114" DrawAspect="Content" ObjectID="_1468075813" r:id="rId185"/>
        </w:object>
      </w:r>
      <w:r>
        <w:t xml:space="preserve"> （3）</w:t>
      </w:r>
      <w:r>
        <w:object>
          <v:shape id="_x0000_i1115" type="#_x0000_t75" alt="eqIdfa6f699806974059b2ae03a339f83ae4" style="width:40.45pt;height:12.6pt" o:oleicon="f" o:ole="" coordsize="21600,21600" o:preferrelative="t" filled="f" stroked="f">
            <v:stroke joinstyle="miter"/>
            <v:imagedata r:id="rId186" o:title="eqIdfa6f699806974059b2ae03a339f83ae4"/>
            <o:lock v:ext="edit" aspectratio="t"/>
            <w10:anchorlock/>
          </v:shape>
          <o:OLEObject Type="Embed" ProgID="Equation.DSMT4" ShapeID="_x0000_i1115" DrawAspect="Content" ObjectID="_1468075814" r:id="rId187"/>
        </w:object>
      </w:r>
      <w:r>
        <w:t>，</w:t>
      </w:r>
      <w:r>
        <w:object>
          <v:shape id="_x0000_i1116" type="#_x0000_t75" alt="eqIdc08592cdcf16417ea32f52f5c1dc4e91" style="width:40.45pt;height:12.6pt" o:oleicon="f" o:ole="" coordsize="21600,21600" o:preferrelative="t" filled="f" stroked="f">
            <v:stroke joinstyle="miter"/>
            <v:imagedata r:id="rId188" o:title="eqIdc08592cdcf16417ea32f52f5c1dc4e91"/>
            <o:lock v:ext="edit" aspectratio="t"/>
            <w10:anchorlock/>
          </v:shape>
          <o:OLEObject Type="Embed" ProgID="Equation.DSMT4" ShapeID="_x0000_i1116" DrawAspect="Content" ObjectID="_1468075815" r:id="rId189"/>
        </w:object>
      </w:r>
    </w:p>
    <w:p>
      <w:pPr>
        <w:spacing w:line="360" w:lineRule="auto"/>
        <w:jc w:val="left"/>
        <w:textAlignment w:val="center"/>
      </w:pPr>
      <w:r>
        <w:rPr>
          <w:rFonts w:hint="eastAsia"/>
          <w:lang w:eastAsia="zh-CN"/>
        </w:rPr>
        <w:t>【解析】</w:t>
      </w:r>
      <w:r>
        <w:t>（1）X、Y分别表示两个电压表</w:t>
      </w:r>
      <w:r>
        <w:rPr>
          <w:i/>
        </w:rPr>
        <w:t>V</w:t>
      </w:r>
      <w:r>
        <w:rPr>
          <w:vertAlign w:val="subscript"/>
        </w:rPr>
        <w:t>1</w:t>
      </w:r>
      <w:r>
        <w:t>、</w:t>
      </w:r>
      <w:r>
        <w:rPr>
          <w:i/>
        </w:rPr>
        <w:t>V</w:t>
      </w:r>
      <w:r>
        <w:rPr>
          <w:vertAlign w:val="subscript"/>
        </w:rPr>
        <w:t>2</w:t>
      </w:r>
      <w:r>
        <w:t>，三个电阻是串联关系；</w:t>
      </w:r>
      <w:r>
        <w:br/>
      </w:r>
      <w:r>
        <w:t>电流为</w:t>
      </w:r>
    </w:p>
    <w:p>
      <w:pPr>
        <w:spacing w:line="360" w:lineRule="auto"/>
        <w:jc w:val="center"/>
        <w:textAlignment w:val="center"/>
      </w:pPr>
      <w:r>
        <w:object>
          <v:shape id="_x0000_i1117" type="#_x0000_t75" alt="eqId277aeec16c854e87aa9864787f98e4e2" style="width:101.15pt;height:29.75pt" o:oleicon="f" o:ole="" coordsize="21600,21600" o:preferrelative="t" filled="f" stroked="f">
            <v:stroke joinstyle="miter"/>
            <v:imagedata r:id="rId190" o:title="eqId277aeec16c854e87aa9864787f98e4e2"/>
            <o:lock v:ext="edit" aspectratio="t"/>
            <w10:anchorlock/>
          </v:shape>
          <o:OLEObject Type="Embed" ProgID="Equation.DSMT4" ShapeID="_x0000_i1117" DrawAspect="Content" ObjectID="_1468075816" r:id="rId191"/>
        </w:object>
      </w:r>
    </w:p>
    <w:p>
      <w:pPr>
        <w:spacing w:line="360" w:lineRule="auto"/>
        <w:jc w:val="left"/>
        <w:textAlignment w:val="center"/>
      </w:pPr>
      <w:r>
        <w:t>电压表V</w:t>
      </w:r>
      <w:r>
        <w:rPr>
          <w:vertAlign w:val="subscript"/>
        </w:rPr>
        <w:t>1</w:t>
      </w:r>
      <w:r>
        <w:t>读数为</w:t>
      </w:r>
    </w:p>
    <w:p>
      <w:pPr>
        <w:spacing w:line="360" w:lineRule="auto"/>
        <w:jc w:val="center"/>
        <w:textAlignment w:val="center"/>
      </w:pPr>
      <w:r>
        <w:object>
          <v:shape id="_x0000_i1118" type="#_x0000_t75" alt="eqIdf62f630301b74d5facba0df8f02c5269" style="width:98.55pt;height:17.85pt" o:oleicon="f" o:ole="" coordsize="21600,21600" o:preferrelative="t" filled="f" stroked="f">
            <v:stroke joinstyle="miter"/>
            <v:imagedata r:id="rId192" o:title="eqIdf62f630301b74d5facba0df8f02c5269"/>
            <o:lock v:ext="edit" aspectratio="t"/>
            <w10:anchorlock/>
          </v:shape>
          <o:OLEObject Type="Embed" ProgID="Equation.DSMT4" ShapeID="_x0000_i1118" DrawAspect="Content" ObjectID="_1468075817" r:id="rId193"/>
        </w:object>
      </w:r>
      <w:r>
        <w:t xml:space="preserve"> </w:t>
      </w:r>
    </w:p>
    <w:p>
      <w:pPr>
        <w:spacing w:line="360" w:lineRule="auto"/>
        <w:jc w:val="left"/>
        <w:textAlignment w:val="center"/>
      </w:pPr>
      <w:r>
        <w:t>电压表V</w:t>
      </w:r>
      <w:r>
        <w:rPr>
          <w:vertAlign w:val="subscript"/>
        </w:rPr>
        <w:t>2</w:t>
      </w:r>
      <w:r>
        <w:t>读数为</w:t>
      </w:r>
    </w:p>
    <w:p>
      <w:pPr>
        <w:spacing w:line="360" w:lineRule="auto"/>
        <w:jc w:val="center"/>
        <w:textAlignment w:val="center"/>
      </w:pPr>
      <w:r>
        <w:object>
          <v:shape id="_x0000_i1119" type="#_x0000_t75" alt="eqId8eef9def742b4303945f5ada29861272" style="width:96.75pt;height:17.75pt" o:oleicon="f" o:ole="" coordsize="21600,21600" o:preferrelative="t" filled="f" stroked="f">
            <v:stroke joinstyle="miter"/>
            <v:imagedata r:id="rId194" o:title="eqId8eef9def742b4303945f5ada29861272"/>
            <o:lock v:ext="edit" aspectratio="t"/>
            <w10:anchorlock/>
          </v:shape>
          <o:OLEObject Type="Embed" ProgID="Equation.DSMT4" ShapeID="_x0000_i1119" DrawAspect="Content" ObjectID="_1468075818" r:id="rId195"/>
        </w:object>
      </w:r>
    </w:p>
    <w:p>
      <w:pPr>
        <w:spacing w:line="360" w:lineRule="auto"/>
        <w:jc w:val="left"/>
        <w:textAlignment w:val="center"/>
      </w:pPr>
      <w:r>
        <w:t>（2）X、Y分别表示两个电流表</w:t>
      </w:r>
      <w:r>
        <w:rPr>
          <w:i/>
        </w:rPr>
        <w:t>A</w:t>
      </w:r>
      <w:r>
        <w:rPr>
          <w:vertAlign w:val="subscript"/>
        </w:rPr>
        <w:t>1</w:t>
      </w:r>
      <w:r>
        <w:t>、</w:t>
      </w:r>
      <w:r>
        <w:rPr>
          <w:i/>
        </w:rPr>
        <w:t>A</w:t>
      </w:r>
      <w:r>
        <w:rPr>
          <w:vertAlign w:val="subscript"/>
        </w:rPr>
        <w:t>2</w:t>
      </w:r>
      <w:r>
        <w:t>，三个电阻是并联关系；</w:t>
      </w:r>
      <w:r>
        <w:br/>
      </w:r>
      <w:r>
        <w:t>通过电阻</w:t>
      </w:r>
      <w:r>
        <w:rPr>
          <w:i/>
        </w:rPr>
        <w:t>R</w:t>
      </w:r>
      <w:r>
        <w:rPr>
          <w:vertAlign w:val="subscript"/>
        </w:rPr>
        <w:t>1</w:t>
      </w:r>
      <w:r>
        <w:t>的电流为</w:t>
      </w:r>
    </w:p>
    <w:p>
      <w:pPr>
        <w:spacing w:line="360" w:lineRule="auto"/>
        <w:jc w:val="center"/>
        <w:textAlignment w:val="center"/>
      </w:pPr>
      <w:r>
        <w:object>
          <v:shape id="_x0000_i1120" type="#_x0000_t75" alt="eqId2930ce1e572b43f8b56f243c87fdabe1" style="width:64.2pt;height:29.8pt" o:oleicon="f" o:ole="" coordsize="21600,21600" o:preferrelative="t" filled="f" stroked="f">
            <v:stroke joinstyle="miter"/>
            <v:imagedata r:id="rId196" o:title="eqId2930ce1e572b43f8b56f243c87fdabe1"/>
            <o:lock v:ext="edit" aspectratio="t"/>
            <w10:anchorlock/>
          </v:shape>
          <o:OLEObject Type="Embed" ProgID="Equation.DSMT4" ShapeID="_x0000_i1120" DrawAspect="Content" ObjectID="_1468075819" r:id="rId197"/>
        </w:object>
      </w:r>
    </w:p>
    <w:p>
      <w:pPr>
        <w:spacing w:line="360" w:lineRule="auto"/>
        <w:jc w:val="left"/>
        <w:textAlignment w:val="center"/>
      </w:pPr>
      <w:r>
        <w:t>通过电阻</w:t>
      </w:r>
      <w:r>
        <w:rPr>
          <w:i/>
        </w:rPr>
        <w:t>R</w:t>
      </w:r>
      <w:r>
        <w:rPr>
          <w:vertAlign w:val="subscript"/>
        </w:rPr>
        <w:t>2</w:t>
      </w:r>
      <w:r>
        <w:t>的电流为</w:t>
      </w:r>
    </w:p>
    <w:p>
      <w:pPr>
        <w:spacing w:line="360" w:lineRule="auto"/>
        <w:jc w:val="center"/>
        <w:textAlignment w:val="center"/>
      </w:pPr>
      <w:r>
        <w:object>
          <v:shape id="_x0000_i1121" type="#_x0000_t75" alt="eqId6f5319e3206d4ad5a7c7d9a5e5d5a3dd" style="width:65.05pt;height:29.55pt" o:oleicon="f" o:ole="" coordsize="21600,21600" o:preferrelative="t" filled="f" stroked="f">
            <v:stroke joinstyle="miter"/>
            <v:imagedata r:id="rId198" o:title="eqId6f5319e3206d4ad5a7c7d9a5e5d5a3dd"/>
            <o:lock v:ext="edit" aspectratio="t"/>
            <w10:anchorlock/>
          </v:shape>
          <o:OLEObject Type="Embed" ProgID="Equation.DSMT4" ShapeID="_x0000_i1121" DrawAspect="Content" ObjectID="_1468075820" r:id="rId199"/>
        </w:object>
      </w:r>
    </w:p>
    <w:p>
      <w:pPr>
        <w:spacing w:line="360" w:lineRule="auto"/>
        <w:jc w:val="left"/>
        <w:textAlignment w:val="center"/>
      </w:pPr>
      <w:r>
        <w:t>通过电阻</w:t>
      </w:r>
      <w:r>
        <w:rPr>
          <w:i/>
        </w:rPr>
        <w:t>R</w:t>
      </w:r>
      <w:r>
        <w:rPr>
          <w:vertAlign w:val="subscript"/>
        </w:rPr>
        <w:t>3</w:t>
      </w:r>
      <w:r>
        <w:t>的电流为</w:t>
      </w:r>
    </w:p>
    <w:p>
      <w:pPr>
        <w:spacing w:line="360" w:lineRule="auto"/>
        <w:jc w:val="center"/>
        <w:textAlignment w:val="center"/>
      </w:pPr>
      <w:r>
        <w:object>
          <v:shape id="_x0000_i1122" type="#_x0000_t75" alt="eqId15be1611b49c46dba26c4bc3b5c16f32" style="width:65.95pt;height:29.65pt" o:oleicon="f" o:ole="" coordsize="21600,21600" o:preferrelative="t" filled="f" stroked="f">
            <v:stroke joinstyle="miter"/>
            <v:imagedata r:id="rId200" o:title="eqId15be1611b49c46dba26c4bc3b5c16f32"/>
            <o:lock v:ext="edit" aspectratio="t"/>
            <w10:anchorlock/>
          </v:shape>
          <o:OLEObject Type="Embed" ProgID="Equation.DSMT4" ShapeID="_x0000_i1122" DrawAspect="Content" ObjectID="_1468075821" r:id="rId201"/>
        </w:object>
      </w:r>
    </w:p>
    <w:p>
      <w:pPr>
        <w:spacing w:line="360" w:lineRule="auto"/>
        <w:jc w:val="left"/>
        <w:textAlignment w:val="center"/>
      </w:pPr>
      <w:r>
        <w:t>电流表</w:t>
      </w:r>
      <w:r>
        <w:rPr>
          <w:i/>
        </w:rPr>
        <w:t>A</w:t>
      </w:r>
      <w:r>
        <w:rPr>
          <w:vertAlign w:val="subscript"/>
        </w:rPr>
        <w:t>1</w:t>
      </w:r>
      <w:r>
        <w:t>的电流为：</w:t>
      </w:r>
    </w:p>
    <w:p>
      <w:pPr>
        <w:spacing w:line="360" w:lineRule="auto"/>
        <w:jc w:val="center"/>
        <w:textAlignment w:val="center"/>
      </w:pPr>
      <w:r>
        <w:object>
          <v:shape id="_x0000_i1123" type="#_x0000_t75" alt="eqIdcb328288185341238ed5926fcf8597b5" style="width:81.8pt;height:16.45pt" o:oleicon="f" o:ole="" coordsize="21600,21600" o:preferrelative="t" filled="f" stroked="f">
            <v:stroke joinstyle="miter"/>
            <v:imagedata r:id="rId202" o:title="eqIdcb328288185341238ed5926fcf8597b5"/>
            <o:lock v:ext="edit" aspectratio="t"/>
            <w10:anchorlock/>
          </v:shape>
          <o:OLEObject Type="Embed" ProgID="Equation.DSMT4" ShapeID="_x0000_i1123" DrawAspect="Content" ObjectID="_1468075822" r:id="rId203"/>
        </w:object>
      </w:r>
      <w:r>
        <w:t xml:space="preserve"> </w:t>
      </w:r>
    </w:p>
    <w:p>
      <w:pPr>
        <w:spacing w:line="360" w:lineRule="auto"/>
        <w:jc w:val="left"/>
        <w:textAlignment w:val="center"/>
      </w:pPr>
      <w:r>
        <w:t>电流表</w:t>
      </w:r>
      <w:r>
        <w:rPr>
          <w:i/>
        </w:rPr>
        <w:t>A</w:t>
      </w:r>
      <w:r>
        <w:rPr>
          <w:vertAlign w:val="subscript"/>
        </w:rPr>
        <w:t>2</w:t>
      </w:r>
      <w:r>
        <w:t>的电流为</w:t>
      </w:r>
    </w:p>
    <w:p>
      <w:pPr>
        <w:spacing w:line="360" w:lineRule="auto"/>
        <w:jc w:val="center"/>
        <w:textAlignment w:val="center"/>
      </w:pPr>
      <w:r>
        <w:object>
          <v:shape id="_x0000_i1124" type="#_x0000_t75" alt="eqId2842dd23e92c49d1a6a6546fd54368d4" style="width:76.55pt;height:16.5pt" o:oleicon="f" o:ole="" coordsize="21600,21600" o:preferrelative="t" filled="f" stroked="f">
            <v:stroke joinstyle="miter"/>
            <v:imagedata r:id="rId204" o:title="eqId2842dd23e92c49d1a6a6546fd54368d4"/>
            <o:lock v:ext="edit" aspectratio="t"/>
            <w10:anchorlock/>
          </v:shape>
          <o:OLEObject Type="Embed" ProgID="Equation.DSMT4" ShapeID="_x0000_i1124" DrawAspect="Content" ObjectID="_1468075823" r:id="rId205"/>
        </w:object>
      </w:r>
    </w:p>
    <w:p>
      <w:pPr>
        <w:spacing w:line="360" w:lineRule="auto"/>
        <w:jc w:val="left"/>
        <w:textAlignment w:val="center"/>
      </w:pPr>
      <w:r>
        <w:t xml:space="preserve"> （3）X表示电流表A，Y表示电压表V，电阻</w:t>
      </w:r>
      <w:r>
        <w:rPr>
          <w:i/>
        </w:rPr>
        <w:t>R</w:t>
      </w:r>
      <w:r>
        <w:rPr>
          <w:vertAlign w:val="subscript"/>
        </w:rPr>
        <w:t>2</w:t>
      </w:r>
      <w:r>
        <w:t>和</w:t>
      </w:r>
      <w:r>
        <w:rPr>
          <w:i/>
        </w:rPr>
        <w:t>R</w:t>
      </w:r>
      <w:r>
        <w:rPr>
          <w:vertAlign w:val="subscript"/>
        </w:rPr>
        <w:t>3</w:t>
      </w:r>
      <w:r>
        <w:t>被短路，电流表读数为</w:t>
      </w:r>
    </w:p>
    <w:p>
      <w:pPr>
        <w:spacing w:line="360" w:lineRule="auto"/>
        <w:jc w:val="center"/>
        <w:textAlignment w:val="center"/>
      </w:pPr>
      <w:r>
        <w:object>
          <v:shape id="_x0000_i1125" type="#_x0000_t75" alt="eqId0d0bf0d493ae4e398db103459c9b1337" style="width:61.55pt;height:29.75pt" o:oleicon="f" o:ole="" coordsize="21600,21600" o:preferrelative="t" filled="f" stroked="f">
            <v:stroke joinstyle="miter"/>
            <v:imagedata r:id="rId206" o:title="eqId0d0bf0d493ae4e398db103459c9b1337"/>
            <o:lock v:ext="edit" aspectratio="t"/>
            <w10:anchorlock/>
          </v:shape>
          <o:OLEObject Type="Embed" ProgID="Equation.DSMT4" ShapeID="_x0000_i1125" DrawAspect="Content" ObjectID="_1468075824" r:id="rId207"/>
        </w:object>
      </w:r>
    </w:p>
    <w:p>
      <w:pPr>
        <w:spacing w:line="360" w:lineRule="auto"/>
        <w:jc w:val="left"/>
        <w:textAlignment w:val="center"/>
      </w:pPr>
      <w:r>
        <w:t>电压表V读数为24V；</w:t>
      </w:r>
    </w:p>
    <w:p>
      <w:pPr>
        <w:spacing w:line="360" w:lineRule="auto"/>
        <w:jc w:val="left"/>
        <w:textAlignment w:val="center"/>
      </w:pPr>
      <w:r>
        <w:t>17．(1)22.8A；(2)</w:t>
      </w:r>
      <w:r>
        <w:object>
          <v:shape id="_x0000_i1126" type="#_x0000_t75" alt="eqIdc4f7dcb2d1c74c8c9e4d0087ba760ec2" style="width:58.9pt;height:13.2pt" o:oleicon="f" o:ole="" coordsize="21600,21600" o:preferrelative="t" filled="f" stroked="f">
            <v:stroke joinstyle="miter"/>
            <v:imagedata r:id="rId208" o:title="eqIdc4f7dcb2d1c74c8c9e4d0087ba760ec2"/>
            <o:lock v:ext="edit" aspectratio="t"/>
            <w10:anchorlock/>
          </v:shape>
          <o:OLEObject Type="Embed" ProgID="Equation.DSMT4" ShapeID="_x0000_i1126" DrawAspect="Content" ObjectID="_1468075825" r:id="rId209"/>
        </w:object>
      </w:r>
      <w:r>
        <w:t>；(3)</w:t>
      </w:r>
      <w:r>
        <w:object>
          <v:shape id="_x0000_i1127" type="#_x0000_t75" alt="eqIdff1c016e9ed04ca591a968fa8964f764" style="width:54.55pt;height:13.15pt" o:oleicon="f" o:ole="" coordsize="21600,21600" o:preferrelative="t" filled="f" stroked="f">
            <v:stroke joinstyle="miter"/>
            <v:imagedata r:id="rId210" o:title="eqIdff1c016e9ed04ca591a968fa8964f764"/>
            <o:lock v:ext="edit" aspectratio="t"/>
            <w10:anchorlock/>
          </v:shape>
          <o:OLEObject Type="Embed" ProgID="Equation.DSMT4" ShapeID="_x0000_i1127" DrawAspect="Content" ObjectID="_1468075826" r:id="rId211"/>
        </w:object>
      </w:r>
    </w:p>
    <w:p>
      <w:pPr>
        <w:spacing w:line="360" w:lineRule="auto"/>
        <w:jc w:val="left"/>
        <w:textAlignment w:val="center"/>
      </w:pPr>
      <w:r>
        <w:rPr>
          <w:rFonts w:hint="eastAsia"/>
          <w:lang w:eastAsia="zh-CN"/>
        </w:rPr>
        <w:t>【解析】</w:t>
      </w:r>
      <w:r>
        <w:t>(1)通过铜棒的电流为</w:t>
      </w:r>
    </w:p>
    <w:p>
      <w:pPr>
        <w:spacing w:line="360" w:lineRule="auto"/>
        <w:jc w:val="center"/>
        <w:textAlignment w:val="center"/>
      </w:pPr>
      <w:r>
        <w:object>
          <v:shape id="_x0000_i1128" type="#_x0000_t75" alt="eqId28b2daa819304b69a616639a6f782fa9" style="width:116.15pt;height:25.7pt" o:oleicon="f" o:ole="" coordsize="21600,21600" o:preferrelative="t" filled="f" stroked="f">
            <v:stroke joinstyle="miter"/>
            <v:imagedata r:id="rId212" o:title="eqId28b2daa819304b69a616639a6f782fa9"/>
            <o:lock v:ext="edit" aspectratio="t"/>
            <w10:anchorlock/>
          </v:shape>
          <o:OLEObject Type="Embed" ProgID="Equation.DSMT4" ShapeID="_x0000_i1128" DrawAspect="Content" ObjectID="_1468075827" r:id="rId213"/>
        </w:object>
      </w:r>
    </w:p>
    <w:p>
      <w:pPr>
        <w:spacing w:line="360" w:lineRule="auto"/>
        <w:jc w:val="left"/>
        <w:textAlignment w:val="center"/>
      </w:pPr>
      <w:r>
        <w:t>(2)铜棒内的电场强度为</w:t>
      </w:r>
    </w:p>
    <w:p>
      <w:pPr>
        <w:spacing w:line="360" w:lineRule="auto"/>
        <w:jc w:val="center"/>
        <w:textAlignment w:val="center"/>
      </w:pPr>
      <w:r>
        <w:object>
          <v:shape id="_x0000_i1129" type="#_x0000_t75" alt="eqIdd6034b726a2b4a959171fe6f3c930e75" style="width:159.25pt;height:25.75pt" o:oleicon="f" o:ole="" coordsize="21600,21600" o:preferrelative="t" filled="f" stroked="f">
            <v:stroke joinstyle="miter"/>
            <v:imagedata r:id="rId214" o:title="eqIdd6034b726a2b4a959171fe6f3c930e75"/>
            <o:lock v:ext="edit" aspectratio="t"/>
            <w10:anchorlock/>
          </v:shape>
          <o:OLEObject Type="Embed" ProgID="Equation.DSMT4" ShapeID="_x0000_i1129" DrawAspect="Content" ObjectID="_1468075828" r:id="rId215"/>
        </w:object>
      </w:r>
    </w:p>
    <w:p>
      <w:pPr>
        <w:spacing w:line="360" w:lineRule="auto"/>
        <w:jc w:val="left"/>
        <w:textAlignment w:val="center"/>
      </w:pPr>
      <w:r>
        <w:t>(3)设自由电子定向移动的速度为</w:t>
      </w:r>
      <w:r>
        <w:rPr>
          <w:i/>
        </w:rPr>
        <w:t>v</w:t>
      </w:r>
      <w:r>
        <w:t>，</w:t>
      </w:r>
    </w:p>
    <w:p>
      <w:pPr>
        <w:spacing w:line="360" w:lineRule="auto"/>
        <w:jc w:val="left"/>
        <w:textAlignment w:val="center"/>
      </w:pPr>
      <w:r>
        <w:t>则</w:t>
      </w:r>
    </w:p>
    <w:p>
      <w:pPr>
        <w:spacing w:line="360" w:lineRule="auto"/>
        <w:jc w:val="center"/>
        <w:textAlignment w:val="center"/>
      </w:pPr>
      <w:r>
        <w:object>
          <v:shape id="_x0000_i1130" type="#_x0000_t75" alt="eqId146066a7c7a4493587567e66e5f0ea12" style="width:38.7pt;height:24.25pt" o:oleicon="f" o:ole="" coordsize="21600,21600" o:preferrelative="t" filled="f" stroked="f">
            <v:stroke joinstyle="miter"/>
            <v:imagedata r:id="rId216" o:title="eqId146066a7c7a4493587567e66e5f0ea12"/>
            <o:lock v:ext="edit" aspectratio="t"/>
            <w10:anchorlock/>
          </v:shape>
          <o:OLEObject Type="Embed" ProgID="Equation.DSMT4" ShapeID="_x0000_i1130" DrawAspect="Content" ObjectID="_1468075829" r:id="rId217"/>
        </w:object>
      </w:r>
    </w:p>
    <w:p>
      <w:pPr>
        <w:spacing w:line="360" w:lineRule="auto"/>
        <w:jc w:val="left"/>
        <w:textAlignment w:val="center"/>
      </w:pPr>
      <w:r>
        <w:t>得</w:t>
      </w:r>
    </w:p>
    <w:p>
      <w:pPr>
        <w:spacing w:line="360" w:lineRule="auto"/>
        <w:jc w:val="center"/>
        <w:textAlignment w:val="center"/>
      </w:pPr>
      <w:r>
        <w:object>
          <v:shape id="_x0000_i1131" type="#_x0000_t75" alt="eqId4a18debed56d485892993c1f39cb1b88" style="width:240.2pt;height:24.4pt" o:oleicon="f" o:ole="" coordsize="21600,21600" o:preferrelative="t" filled="f" stroked="f">
            <v:stroke joinstyle="miter"/>
            <v:imagedata r:id="rId218" o:title="eqId4a18debed56d485892993c1f39cb1b88"/>
            <o:lock v:ext="edit" aspectratio="t"/>
            <w10:anchorlock/>
          </v:shape>
          <o:OLEObject Type="Embed" ProgID="Equation.DSMT4" ShapeID="_x0000_i1131" DrawAspect="Content" ObjectID="_1468075830" r:id="rId219"/>
        </w:object>
      </w:r>
      <w:r>
        <w:t>。</w:t>
      </w:r>
    </w:p>
    <w:p>
      <w:pPr>
        <w:jc w:val="both"/>
        <w:rPr>
          <w:rFonts w:hint="eastAsia"/>
          <w:b/>
          <w:bCs w:val="0"/>
          <w:sz w:val="28"/>
          <w:szCs w:val="28"/>
          <w:lang w:eastAsia="zh-CN"/>
        </w:rPr>
        <w:sectPr>
          <w:headerReference w:type="even" r:id="rId220"/>
          <w:headerReference w:type="default" r:id="rId221"/>
          <w:footerReference w:type="even" r:id="rId222"/>
          <w:footerReference w:type="default" r:id="rId223"/>
          <w:pgSz w:w="11906" w:h="16838"/>
          <w:pgMar w:top="1134" w:right="1134" w:bottom="1134" w:left="1134" w:header="851" w:footer="992" w:gutter="0"/>
          <w:pgNumType w:start="1"/>
          <w:cols w:num="1" w:space="425"/>
          <w:docGrid w:type="lines" w:linePitch="312" w:charSpace="0"/>
        </w:sectPr>
      </w:pPr>
    </w:p>
    <w:p>
      <w:r>
        <w:rPr>
          <w:rFonts w:hint="eastAsia"/>
          <w:b/>
          <w:bCs w:val="0"/>
          <w:sz w:val="28"/>
          <w:szCs w:val="28"/>
          <w:lang w:eastAsia="zh-CN"/>
        </w:rPr>
        <w:pict>
          <v:shape id="_x0000_i1132" type="#_x0000_t75" alt="promotion-pages" style="width:450.4pt;height:728.5pt" coordsize="21600,21600" o:preferrelative="t" filled="f" stroked="f">
            <v:stroke joinstyle="miter"/>
            <v:imagedata r:id="rId224" o:title=""/>
            <o:lock v:ext="edit" aspectratio="t"/>
            <w10:anchorlock/>
          </v:shape>
        </w:pict>
      </w:r>
    </w:p>
    <w:sectPr>
      <w:pgSz w:w="11906" w:h="16838"/>
      <w:pgMar w:top="1440" w:right="1800" w:bottom="1440" w:left="1800" w:header="708" w:footer="708" w:gutter="0"/>
      <w:cols w:num="1"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25pt;height:18pt;margin-top:1000pt;margin-left:10pt;mso-position-horizontal-relative:page;mso-position-vertical-relative:page;position:absolute;z-index:251658240">
          <v:imagedata r:id="rId1" o:title=""/>
          <o:lock v:ext="edit" aspectratio="t"/>
        </v:shape>
      </w:pict>
    </w:r>
    <w:r>
      <w:pict>
        <v:shape id="_x0000_s2049" o:spid="_x0000_s2050" type="#_x0000_t75" style="width:24pt;height:18pt;margin-top:1000pt;margin-left:10pt;mso-height-relative:page;mso-position-horizontal-relative:page;mso-position-vertical-relative:page;mso-width-relative:page;position:absolute;z-index:251659264" coordsize="21600,21600" o:preferrelative="t" filled="f" stroked="f">
          <v:stroke joinstyle="miter"/>
          <v:imagedata r:id="rId2" o:title=""/>
          <o:lock v:ext="edit" aspectratio="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AD3992"/>
    <w:rsid w:val="00026C90"/>
    <w:rsid w:val="00043B54"/>
    <w:rsid w:val="00065CD2"/>
    <w:rsid w:val="000D09E5"/>
    <w:rsid w:val="002A2386"/>
    <w:rsid w:val="003F38F2"/>
    <w:rsid w:val="004D42A0"/>
    <w:rsid w:val="004E63D0"/>
    <w:rsid w:val="0064153B"/>
    <w:rsid w:val="006A381C"/>
    <w:rsid w:val="007543DC"/>
    <w:rsid w:val="00771D19"/>
    <w:rsid w:val="007A55E5"/>
    <w:rsid w:val="007A64BA"/>
    <w:rsid w:val="00855687"/>
    <w:rsid w:val="009C0381"/>
    <w:rsid w:val="009C38D0"/>
    <w:rsid w:val="009E1FB8"/>
    <w:rsid w:val="009E611B"/>
    <w:rsid w:val="00A0138B"/>
    <w:rsid w:val="00AD3992"/>
    <w:rsid w:val="00AE5FF7"/>
    <w:rsid w:val="00B923F8"/>
    <w:rsid w:val="00BC62FB"/>
    <w:rsid w:val="00C93DDE"/>
    <w:rsid w:val="00DD4B4F"/>
    <w:rsid w:val="00E17E42"/>
    <w:rsid w:val="00E55184"/>
    <w:rsid w:val="00EA770D"/>
    <w:rsid w:val="00EF035E"/>
    <w:rsid w:val="00FA429B"/>
    <w:rsid w:val="00FA5C16"/>
    <w:rsid w:val="00FF71A6"/>
    <w:rsid w:val="0E2B647C"/>
    <w:rsid w:val="1AC2567D"/>
    <w:rsid w:val="1F7C79C5"/>
    <w:rsid w:val="494233D2"/>
    <w:rsid w:val="494A4E95"/>
    <w:rsid w:val="540C0935"/>
    <w:rsid w:val="6C901B3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semiHidden/>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semiHidden/>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paragraph" w:styleId="NoSpacing">
    <w:name w:val="No Spacing"/>
    <w:link w:val="Char2"/>
    <w:uiPriority w:val="1"/>
    <w:qFormat/>
    <w:rPr>
      <w:rFonts w:ascii="Times New Roman" w:eastAsia="宋体" w:hAnsi="Times New Roman" w:cs="Times New Roman"/>
      <w:kern w:val="0"/>
      <w:sz w:val="22"/>
      <w:szCs w:val="22"/>
      <w:lang w:val="en-US" w:eastAsia="zh-CN" w:bidi="ar-SA"/>
    </w:rPr>
  </w:style>
  <w:style w:type="character" w:customStyle="1" w:styleId="Char2">
    <w:name w:val="无间隔 Char"/>
    <w:basedOn w:val="DefaultParagraphFont"/>
    <w:link w:val="NoSpacing"/>
    <w:uiPriority w:val="1"/>
    <w:qFormat/>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1.bin" /><Relationship Id="rId100" Type="http://schemas.openxmlformats.org/officeDocument/2006/relationships/oleObject" Target="embeddings/oleObject38.bin" /><Relationship Id="rId101" Type="http://schemas.openxmlformats.org/officeDocument/2006/relationships/image" Target="media/image57.wmf" /><Relationship Id="rId102" Type="http://schemas.openxmlformats.org/officeDocument/2006/relationships/oleObject" Target="embeddings/oleObject39.bin" /><Relationship Id="rId103" Type="http://schemas.openxmlformats.org/officeDocument/2006/relationships/image" Target="media/image58.wmf" /><Relationship Id="rId104" Type="http://schemas.openxmlformats.org/officeDocument/2006/relationships/oleObject" Target="embeddings/oleObject40.bin" /><Relationship Id="rId105" Type="http://schemas.openxmlformats.org/officeDocument/2006/relationships/image" Target="media/image59.wmf" /><Relationship Id="rId106" Type="http://schemas.openxmlformats.org/officeDocument/2006/relationships/oleObject" Target="embeddings/oleObject41.bin" /><Relationship Id="rId107" Type="http://schemas.openxmlformats.org/officeDocument/2006/relationships/image" Target="media/image60.wmf" /><Relationship Id="rId108" Type="http://schemas.openxmlformats.org/officeDocument/2006/relationships/oleObject" Target="embeddings/oleObject42.bin" /><Relationship Id="rId109" Type="http://schemas.openxmlformats.org/officeDocument/2006/relationships/image" Target="media/image61.wmf" /><Relationship Id="rId11" Type="http://schemas.openxmlformats.org/officeDocument/2006/relationships/image" Target="media/image5.png" /><Relationship Id="rId110" Type="http://schemas.openxmlformats.org/officeDocument/2006/relationships/oleObject" Target="embeddings/oleObject43.bin" /><Relationship Id="rId111" Type="http://schemas.openxmlformats.org/officeDocument/2006/relationships/image" Target="media/image62.wmf" /><Relationship Id="rId112" Type="http://schemas.openxmlformats.org/officeDocument/2006/relationships/oleObject" Target="embeddings/oleObject44.bin" /><Relationship Id="rId113" Type="http://schemas.openxmlformats.org/officeDocument/2006/relationships/oleObject" Target="embeddings/oleObject45.bin" /><Relationship Id="rId114" Type="http://schemas.openxmlformats.org/officeDocument/2006/relationships/image" Target="media/image63.wmf" /><Relationship Id="rId115" Type="http://schemas.openxmlformats.org/officeDocument/2006/relationships/oleObject" Target="embeddings/oleObject46.bin" /><Relationship Id="rId116" Type="http://schemas.openxmlformats.org/officeDocument/2006/relationships/oleObject" Target="embeddings/oleObject47.bin" /><Relationship Id="rId117" Type="http://schemas.openxmlformats.org/officeDocument/2006/relationships/image" Target="media/image64.wmf" /><Relationship Id="rId118" Type="http://schemas.openxmlformats.org/officeDocument/2006/relationships/oleObject" Target="embeddings/oleObject48.bin" /><Relationship Id="rId119" Type="http://schemas.openxmlformats.org/officeDocument/2006/relationships/image" Target="media/image65.wmf" /><Relationship Id="rId12" Type="http://schemas.openxmlformats.org/officeDocument/2006/relationships/image" Target="media/image6.wmf" /><Relationship Id="rId120" Type="http://schemas.openxmlformats.org/officeDocument/2006/relationships/oleObject" Target="embeddings/oleObject49.bin" /><Relationship Id="rId121" Type="http://schemas.openxmlformats.org/officeDocument/2006/relationships/image" Target="media/image66.wmf" /><Relationship Id="rId122" Type="http://schemas.openxmlformats.org/officeDocument/2006/relationships/oleObject" Target="embeddings/oleObject50.bin" /><Relationship Id="rId123" Type="http://schemas.openxmlformats.org/officeDocument/2006/relationships/image" Target="media/image67.wmf" /><Relationship Id="rId124" Type="http://schemas.openxmlformats.org/officeDocument/2006/relationships/oleObject" Target="embeddings/oleObject51.bin" /><Relationship Id="rId125" Type="http://schemas.openxmlformats.org/officeDocument/2006/relationships/image" Target="media/image68.wmf" /><Relationship Id="rId126" Type="http://schemas.openxmlformats.org/officeDocument/2006/relationships/oleObject" Target="embeddings/oleObject52.bin" /><Relationship Id="rId127" Type="http://schemas.openxmlformats.org/officeDocument/2006/relationships/image" Target="media/image69.wmf" /><Relationship Id="rId128" Type="http://schemas.openxmlformats.org/officeDocument/2006/relationships/oleObject" Target="embeddings/oleObject53.bin" /><Relationship Id="rId129" Type="http://schemas.openxmlformats.org/officeDocument/2006/relationships/oleObject" Target="embeddings/oleObject54.bin" /><Relationship Id="rId13" Type="http://schemas.openxmlformats.org/officeDocument/2006/relationships/oleObject" Target="embeddings/oleObject2.bin" /><Relationship Id="rId130" Type="http://schemas.openxmlformats.org/officeDocument/2006/relationships/oleObject" Target="embeddings/oleObject55.bin" /><Relationship Id="rId131" Type="http://schemas.openxmlformats.org/officeDocument/2006/relationships/oleObject" Target="embeddings/oleObject56.bin" /><Relationship Id="rId132" Type="http://schemas.openxmlformats.org/officeDocument/2006/relationships/oleObject" Target="embeddings/oleObject57.bin" /><Relationship Id="rId133" Type="http://schemas.openxmlformats.org/officeDocument/2006/relationships/oleObject" Target="embeddings/oleObject58.bin" /><Relationship Id="rId134" Type="http://schemas.openxmlformats.org/officeDocument/2006/relationships/oleObject" Target="embeddings/oleObject59.bin" /><Relationship Id="rId135" Type="http://schemas.openxmlformats.org/officeDocument/2006/relationships/oleObject" Target="embeddings/oleObject60.bin" /><Relationship Id="rId136" Type="http://schemas.openxmlformats.org/officeDocument/2006/relationships/oleObject" Target="embeddings/oleObject61.bin" /><Relationship Id="rId137" Type="http://schemas.openxmlformats.org/officeDocument/2006/relationships/image" Target="media/image70.wmf" /><Relationship Id="rId138" Type="http://schemas.openxmlformats.org/officeDocument/2006/relationships/oleObject" Target="embeddings/oleObject62.bin" /><Relationship Id="rId139" Type="http://schemas.openxmlformats.org/officeDocument/2006/relationships/image" Target="media/image71.wmf" /><Relationship Id="rId14" Type="http://schemas.openxmlformats.org/officeDocument/2006/relationships/image" Target="media/image7.wmf" /><Relationship Id="rId140" Type="http://schemas.openxmlformats.org/officeDocument/2006/relationships/oleObject" Target="embeddings/oleObject63.bin" /><Relationship Id="rId141" Type="http://schemas.openxmlformats.org/officeDocument/2006/relationships/oleObject" Target="embeddings/oleObject64.bin" /><Relationship Id="rId142" Type="http://schemas.openxmlformats.org/officeDocument/2006/relationships/oleObject" Target="embeddings/oleObject65.bin" /><Relationship Id="rId143" Type="http://schemas.openxmlformats.org/officeDocument/2006/relationships/image" Target="media/image72.wmf" /><Relationship Id="rId144" Type="http://schemas.openxmlformats.org/officeDocument/2006/relationships/oleObject" Target="embeddings/oleObject66.bin" /><Relationship Id="rId145" Type="http://schemas.openxmlformats.org/officeDocument/2006/relationships/image" Target="media/image73.wmf" /><Relationship Id="rId146" Type="http://schemas.openxmlformats.org/officeDocument/2006/relationships/oleObject" Target="embeddings/oleObject67.bin" /><Relationship Id="rId147" Type="http://schemas.openxmlformats.org/officeDocument/2006/relationships/image" Target="media/image74.wmf" /><Relationship Id="rId148" Type="http://schemas.openxmlformats.org/officeDocument/2006/relationships/oleObject" Target="embeddings/oleObject68.bin" /><Relationship Id="rId149" Type="http://schemas.openxmlformats.org/officeDocument/2006/relationships/image" Target="media/image75.wmf" /><Relationship Id="rId15" Type="http://schemas.openxmlformats.org/officeDocument/2006/relationships/oleObject" Target="embeddings/oleObject3.bin" /><Relationship Id="rId150" Type="http://schemas.openxmlformats.org/officeDocument/2006/relationships/oleObject" Target="embeddings/oleObject69.bin" /><Relationship Id="rId151" Type="http://schemas.openxmlformats.org/officeDocument/2006/relationships/oleObject" Target="embeddings/oleObject70.bin" /><Relationship Id="rId152" Type="http://schemas.openxmlformats.org/officeDocument/2006/relationships/image" Target="media/image76.wmf" /><Relationship Id="rId153" Type="http://schemas.openxmlformats.org/officeDocument/2006/relationships/oleObject" Target="embeddings/oleObject71.bin" /><Relationship Id="rId154" Type="http://schemas.openxmlformats.org/officeDocument/2006/relationships/image" Target="media/image77.wmf" /><Relationship Id="rId155" Type="http://schemas.openxmlformats.org/officeDocument/2006/relationships/oleObject" Target="embeddings/oleObject72.bin" /><Relationship Id="rId156" Type="http://schemas.openxmlformats.org/officeDocument/2006/relationships/image" Target="media/image78.wmf" /><Relationship Id="rId157" Type="http://schemas.openxmlformats.org/officeDocument/2006/relationships/oleObject" Target="embeddings/oleObject73.bin" /><Relationship Id="rId158" Type="http://schemas.openxmlformats.org/officeDocument/2006/relationships/image" Target="media/image79.wmf" /><Relationship Id="rId159" Type="http://schemas.openxmlformats.org/officeDocument/2006/relationships/oleObject" Target="embeddings/oleObject74.bin" /><Relationship Id="rId16" Type="http://schemas.openxmlformats.org/officeDocument/2006/relationships/image" Target="media/image8.png" /><Relationship Id="rId160" Type="http://schemas.openxmlformats.org/officeDocument/2006/relationships/image" Target="media/image80.wmf" /><Relationship Id="rId161" Type="http://schemas.openxmlformats.org/officeDocument/2006/relationships/oleObject" Target="embeddings/oleObject75.bin" /><Relationship Id="rId162" Type="http://schemas.openxmlformats.org/officeDocument/2006/relationships/image" Target="media/image81.wmf" /><Relationship Id="rId163" Type="http://schemas.openxmlformats.org/officeDocument/2006/relationships/oleObject" Target="embeddings/oleObject76.bin" /><Relationship Id="rId164" Type="http://schemas.openxmlformats.org/officeDocument/2006/relationships/oleObject" Target="embeddings/oleObject77.bin" /><Relationship Id="rId165" Type="http://schemas.openxmlformats.org/officeDocument/2006/relationships/image" Target="media/image82.png" /><Relationship Id="rId166" Type="http://schemas.openxmlformats.org/officeDocument/2006/relationships/oleObject" Target="embeddings/oleObject78.bin" /><Relationship Id="rId167" Type="http://schemas.openxmlformats.org/officeDocument/2006/relationships/oleObject" Target="embeddings/oleObject79.bin" /><Relationship Id="rId168" Type="http://schemas.openxmlformats.org/officeDocument/2006/relationships/oleObject" Target="embeddings/oleObject80.bin" /><Relationship Id="rId169" Type="http://schemas.openxmlformats.org/officeDocument/2006/relationships/oleObject" Target="embeddings/oleObject81.bin" /><Relationship Id="rId17" Type="http://schemas.openxmlformats.org/officeDocument/2006/relationships/image" Target="media/image9.png" /><Relationship Id="rId170" Type="http://schemas.openxmlformats.org/officeDocument/2006/relationships/image" Target="media/image83.wmf" /><Relationship Id="rId171" Type="http://schemas.openxmlformats.org/officeDocument/2006/relationships/oleObject" Target="embeddings/oleObject82.bin" /><Relationship Id="rId172" Type="http://schemas.openxmlformats.org/officeDocument/2006/relationships/image" Target="media/image84.wmf" /><Relationship Id="rId173" Type="http://schemas.openxmlformats.org/officeDocument/2006/relationships/oleObject" Target="embeddings/oleObject83.bin" /><Relationship Id="rId174" Type="http://schemas.openxmlformats.org/officeDocument/2006/relationships/image" Target="media/image85.wmf" /><Relationship Id="rId175" Type="http://schemas.openxmlformats.org/officeDocument/2006/relationships/oleObject" Target="embeddings/oleObject84.bin" /><Relationship Id="rId176" Type="http://schemas.openxmlformats.org/officeDocument/2006/relationships/image" Target="media/image86.wmf" /><Relationship Id="rId177" Type="http://schemas.openxmlformats.org/officeDocument/2006/relationships/oleObject" Target="embeddings/oleObject85.bin" /><Relationship Id="rId178" Type="http://schemas.openxmlformats.org/officeDocument/2006/relationships/image" Target="media/image87.wmf" /><Relationship Id="rId179" Type="http://schemas.openxmlformats.org/officeDocument/2006/relationships/oleObject" Target="embeddings/oleObject86.bin" /><Relationship Id="rId18" Type="http://schemas.openxmlformats.org/officeDocument/2006/relationships/image" Target="media/image10.png" /><Relationship Id="rId180" Type="http://schemas.openxmlformats.org/officeDocument/2006/relationships/image" Target="media/image88.wmf" /><Relationship Id="rId181" Type="http://schemas.openxmlformats.org/officeDocument/2006/relationships/oleObject" Target="embeddings/oleObject87.bin" /><Relationship Id="rId182" Type="http://schemas.openxmlformats.org/officeDocument/2006/relationships/image" Target="media/image89.wmf" /><Relationship Id="rId183" Type="http://schemas.openxmlformats.org/officeDocument/2006/relationships/oleObject" Target="embeddings/oleObject88.bin" /><Relationship Id="rId184" Type="http://schemas.openxmlformats.org/officeDocument/2006/relationships/image" Target="media/image90.wmf" /><Relationship Id="rId185" Type="http://schemas.openxmlformats.org/officeDocument/2006/relationships/oleObject" Target="embeddings/oleObject89.bin" /><Relationship Id="rId186" Type="http://schemas.openxmlformats.org/officeDocument/2006/relationships/image" Target="media/image91.wmf" /><Relationship Id="rId187" Type="http://schemas.openxmlformats.org/officeDocument/2006/relationships/oleObject" Target="embeddings/oleObject90.bin" /><Relationship Id="rId188" Type="http://schemas.openxmlformats.org/officeDocument/2006/relationships/image" Target="media/image92.wmf" /><Relationship Id="rId189" Type="http://schemas.openxmlformats.org/officeDocument/2006/relationships/oleObject" Target="embeddings/oleObject91.bin" /><Relationship Id="rId19" Type="http://schemas.openxmlformats.org/officeDocument/2006/relationships/image" Target="media/image11.wmf" /><Relationship Id="rId190" Type="http://schemas.openxmlformats.org/officeDocument/2006/relationships/image" Target="media/image93.wmf" /><Relationship Id="rId191" Type="http://schemas.openxmlformats.org/officeDocument/2006/relationships/oleObject" Target="embeddings/oleObject92.bin" /><Relationship Id="rId192" Type="http://schemas.openxmlformats.org/officeDocument/2006/relationships/image" Target="media/image94.wmf" /><Relationship Id="rId193" Type="http://schemas.openxmlformats.org/officeDocument/2006/relationships/oleObject" Target="embeddings/oleObject93.bin" /><Relationship Id="rId194" Type="http://schemas.openxmlformats.org/officeDocument/2006/relationships/image" Target="media/image95.wmf" /><Relationship Id="rId195" Type="http://schemas.openxmlformats.org/officeDocument/2006/relationships/oleObject" Target="embeddings/oleObject94.bin" /><Relationship Id="rId196" Type="http://schemas.openxmlformats.org/officeDocument/2006/relationships/image" Target="media/image96.wmf" /><Relationship Id="rId197" Type="http://schemas.openxmlformats.org/officeDocument/2006/relationships/oleObject" Target="embeddings/oleObject95.bin" /><Relationship Id="rId198" Type="http://schemas.openxmlformats.org/officeDocument/2006/relationships/image" Target="media/image97.wmf" /><Relationship Id="rId199" Type="http://schemas.openxmlformats.org/officeDocument/2006/relationships/oleObject" Target="embeddings/oleObject96.bin" /><Relationship Id="rId2" Type="http://schemas.openxmlformats.org/officeDocument/2006/relationships/webSettings" Target="webSettings.xml" /><Relationship Id="rId20" Type="http://schemas.openxmlformats.org/officeDocument/2006/relationships/oleObject" Target="embeddings/oleObject4.bin" /><Relationship Id="rId200" Type="http://schemas.openxmlformats.org/officeDocument/2006/relationships/image" Target="media/image98.wmf" /><Relationship Id="rId201" Type="http://schemas.openxmlformats.org/officeDocument/2006/relationships/oleObject" Target="embeddings/oleObject97.bin" /><Relationship Id="rId202" Type="http://schemas.openxmlformats.org/officeDocument/2006/relationships/image" Target="media/image99.wmf" /><Relationship Id="rId203" Type="http://schemas.openxmlformats.org/officeDocument/2006/relationships/oleObject" Target="embeddings/oleObject98.bin" /><Relationship Id="rId204" Type="http://schemas.openxmlformats.org/officeDocument/2006/relationships/image" Target="media/image100.wmf" /><Relationship Id="rId205" Type="http://schemas.openxmlformats.org/officeDocument/2006/relationships/oleObject" Target="embeddings/oleObject99.bin" /><Relationship Id="rId206" Type="http://schemas.openxmlformats.org/officeDocument/2006/relationships/image" Target="media/image101.wmf" /><Relationship Id="rId207" Type="http://schemas.openxmlformats.org/officeDocument/2006/relationships/oleObject" Target="embeddings/oleObject100.bin" /><Relationship Id="rId208" Type="http://schemas.openxmlformats.org/officeDocument/2006/relationships/image" Target="media/image102.wmf" /><Relationship Id="rId209" Type="http://schemas.openxmlformats.org/officeDocument/2006/relationships/oleObject" Target="embeddings/oleObject101.bin" /><Relationship Id="rId21" Type="http://schemas.openxmlformats.org/officeDocument/2006/relationships/image" Target="media/image12.png" /><Relationship Id="rId210" Type="http://schemas.openxmlformats.org/officeDocument/2006/relationships/image" Target="media/image103.wmf" /><Relationship Id="rId211" Type="http://schemas.openxmlformats.org/officeDocument/2006/relationships/oleObject" Target="embeddings/oleObject102.bin" /><Relationship Id="rId212" Type="http://schemas.openxmlformats.org/officeDocument/2006/relationships/image" Target="media/image104.wmf" /><Relationship Id="rId213" Type="http://schemas.openxmlformats.org/officeDocument/2006/relationships/oleObject" Target="embeddings/oleObject103.bin" /><Relationship Id="rId214" Type="http://schemas.openxmlformats.org/officeDocument/2006/relationships/image" Target="media/image105.wmf" /><Relationship Id="rId215" Type="http://schemas.openxmlformats.org/officeDocument/2006/relationships/oleObject" Target="embeddings/oleObject104.bin" /><Relationship Id="rId216" Type="http://schemas.openxmlformats.org/officeDocument/2006/relationships/image" Target="media/image106.wmf" /><Relationship Id="rId217" Type="http://schemas.openxmlformats.org/officeDocument/2006/relationships/oleObject" Target="embeddings/oleObject105.bin" /><Relationship Id="rId218" Type="http://schemas.openxmlformats.org/officeDocument/2006/relationships/image" Target="media/image107.wmf" /><Relationship Id="rId219" Type="http://schemas.openxmlformats.org/officeDocument/2006/relationships/oleObject" Target="embeddings/oleObject106.bin" /><Relationship Id="rId22" Type="http://schemas.openxmlformats.org/officeDocument/2006/relationships/image" Target="media/image13.wmf" /><Relationship Id="rId220" Type="http://schemas.openxmlformats.org/officeDocument/2006/relationships/header" Target="header3.xml" /><Relationship Id="rId221" Type="http://schemas.openxmlformats.org/officeDocument/2006/relationships/header" Target="header4.xml" /><Relationship Id="rId222" Type="http://schemas.openxmlformats.org/officeDocument/2006/relationships/footer" Target="footer2.xml" /><Relationship Id="rId223" Type="http://schemas.openxmlformats.org/officeDocument/2006/relationships/footer" Target="footer3.xml" /><Relationship Id="rId224" Type="http://schemas.openxmlformats.org/officeDocument/2006/relationships/image" Target="media/image108.jpeg" /><Relationship Id="rId225" Type="http://schemas.openxmlformats.org/officeDocument/2006/relationships/theme" Target="theme/theme1.xml" /><Relationship Id="rId226" Type="http://schemas.openxmlformats.org/officeDocument/2006/relationships/styles" Target="styles.xml" /><Relationship Id="rId23" Type="http://schemas.openxmlformats.org/officeDocument/2006/relationships/oleObject" Target="embeddings/oleObject5.bin" /><Relationship Id="rId24" Type="http://schemas.openxmlformats.org/officeDocument/2006/relationships/image" Target="media/image14.wmf" /><Relationship Id="rId25" Type="http://schemas.openxmlformats.org/officeDocument/2006/relationships/oleObject" Target="embeddings/oleObject6.bin" /><Relationship Id="rId26" Type="http://schemas.openxmlformats.org/officeDocument/2006/relationships/image" Target="media/image15.wmf" /><Relationship Id="rId27" Type="http://schemas.openxmlformats.org/officeDocument/2006/relationships/oleObject" Target="embeddings/oleObject7.bin" /><Relationship Id="rId28" Type="http://schemas.openxmlformats.org/officeDocument/2006/relationships/image" Target="media/image16.wmf" /><Relationship Id="rId29" Type="http://schemas.openxmlformats.org/officeDocument/2006/relationships/oleObject" Target="embeddings/oleObject8.bin" /><Relationship Id="rId3" Type="http://schemas.openxmlformats.org/officeDocument/2006/relationships/fontTable" Target="fontTable.xml" /><Relationship Id="rId30" Type="http://schemas.openxmlformats.org/officeDocument/2006/relationships/image" Target="media/image17.png" /><Relationship Id="rId31" Type="http://schemas.openxmlformats.org/officeDocument/2006/relationships/image" Target="media/image18.png" /><Relationship Id="rId32" Type="http://schemas.openxmlformats.org/officeDocument/2006/relationships/image" Target="media/image19.png" /><Relationship Id="rId33" Type="http://schemas.openxmlformats.org/officeDocument/2006/relationships/image" Target="media/image20.png" /><Relationship Id="rId34" Type="http://schemas.openxmlformats.org/officeDocument/2006/relationships/image" Target="media/image21.png" /><Relationship Id="rId35" Type="http://schemas.openxmlformats.org/officeDocument/2006/relationships/image" Target="media/image22.wmf" /><Relationship Id="rId36" Type="http://schemas.openxmlformats.org/officeDocument/2006/relationships/oleObject" Target="embeddings/oleObject9.bin" /><Relationship Id="rId37" Type="http://schemas.openxmlformats.org/officeDocument/2006/relationships/image" Target="media/image23.wmf" /><Relationship Id="rId38" Type="http://schemas.openxmlformats.org/officeDocument/2006/relationships/oleObject" Target="embeddings/oleObject10.bin" /><Relationship Id="rId39" Type="http://schemas.openxmlformats.org/officeDocument/2006/relationships/image" Target="media/image24.png" /><Relationship Id="rId4" Type="http://schemas.openxmlformats.org/officeDocument/2006/relationships/customXml" Target="../customXml/item1.xml" /><Relationship Id="rId40" Type="http://schemas.openxmlformats.org/officeDocument/2006/relationships/image" Target="media/image25.png" /><Relationship Id="rId41" Type="http://schemas.openxmlformats.org/officeDocument/2006/relationships/image" Target="media/image26.wmf" /><Relationship Id="rId42" Type="http://schemas.openxmlformats.org/officeDocument/2006/relationships/oleObject" Target="embeddings/oleObject11.bin" /><Relationship Id="rId43" Type="http://schemas.openxmlformats.org/officeDocument/2006/relationships/oleObject" Target="embeddings/oleObject12.bin" /><Relationship Id="rId44" Type="http://schemas.openxmlformats.org/officeDocument/2006/relationships/oleObject" Target="embeddings/oleObject13.bin" /><Relationship Id="rId45" Type="http://schemas.openxmlformats.org/officeDocument/2006/relationships/image" Target="media/image27.png" /><Relationship Id="rId46" Type="http://schemas.openxmlformats.org/officeDocument/2006/relationships/image" Target="media/image28.wmf" /><Relationship Id="rId47" Type="http://schemas.openxmlformats.org/officeDocument/2006/relationships/oleObject" Target="embeddings/oleObject14.bin" /><Relationship Id="rId48" Type="http://schemas.openxmlformats.org/officeDocument/2006/relationships/image" Target="media/image29.wmf" /><Relationship Id="rId49" Type="http://schemas.openxmlformats.org/officeDocument/2006/relationships/oleObject" Target="embeddings/oleObject15.bin" /><Relationship Id="rId5" Type="http://schemas.openxmlformats.org/officeDocument/2006/relationships/customXml" Target="../customXml/item2.xml" /><Relationship Id="rId50" Type="http://schemas.openxmlformats.org/officeDocument/2006/relationships/image" Target="media/image30.wmf" /><Relationship Id="rId51" Type="http://schemas.openxmlformats.org/officeDocument/2006/relationships/oleObject" Target="embeddings/oleObject16.bin" /><Relationship Id="rId52" Type="http://schemas.openxmlformats.org/officeDocument/2006/relationships/oleObject" Target="embeddings/oleObject17.bin" /><Relationship Id="rId53" Type="http://schemas.openxmlformats.org/officeDocument/2006/relationships/image" Target="media/image31.wmf" /><Relationship Id="rId54" Type="http://schemas.openxmlformats.org/officeDocument/2006/relationships/oleObject" Target="embeddings/oleObject18.bin" /><Relationship Id="rId55" Type="http://schemas.openxmlformats.org/officeDocument/2006/relationships/image" Target="media/image32.wmf" /><Relationship Id="rId56" Type="http://schemas.openxmlformats.org/officeDocument/2006/relationships/oleObject" Target="embeddings/oleObject19.bin" /><Relationship Id="rId57" Type="http://schemas.openxmlformats.org/officeDocument/2006/relationships/image" Target="media/image33.png" /><Relationship Id="rId58" Type="http://schemas.openxmlformats.org/officeDocument/2006/relationships/image" Target="media/image34.wmf" /><Relationship Id="rId59" Type="http://schemas.openxmlformats.org/officeDocument/2006/relationships/oleObject" Target="embeddings/oleObject20.bin" /><Relationship Id="rId6" Type="http://schemas.openxmlformats.org/officeDocument/2006/relationships/image" Target="media/image1.png" /><Relationship Id="rId60" Type="http://schemas.openxmlformats.org/officeDocument/2006/relationships/image" Target="media/image35.png" /><Relationship Id="rId61" Type="http://schemas.openxmlformats.org/officeDocument/2006/relationships/image" Target="media/image36.wmf" /><Relationship Id="rId62" Type="http://schemas.openxmlformats.org/officeDocument/2006/relationships/oleObject" Target="embeddings/oleObject21.bin" /><Relationship Id="rId63" Type="http://schemas.openxmlformats.org/officeDocument/2006/relationships/image" Target="media/image37.wmf" /><Relationship Id="rId64" Type="http://schemas.openxmlformats.org/officeDocument/2006/relationships/oleObject" Target="embeddings/oleObject22.bin" /><Relationship Id="rId65" Type="http://schemas.openxmlformats.org/officeDocument/2006/relationships/image" Target="media/image38.wmf" /><Relationship Id="rId66" Type="http://schemas.openxmlformats.org/officeDocument/2006/relationships/oleObject" Target="embeddings/oleObject23.bin" /><Relationship Id="rId67" Type="http://schemas.openxmlformats.org/officeDocument/2006/relationships/image" Target="media/image39.wmf" /><Relationship Id="rId68" Type="http://schemas.openxmlformats.org/officeDocument/2006/relationships/oleObject" Target="embeddings/oleObject24.bin" /><Relationship Id="rId69" Type="http://schemas.openxmlformats.org/officeDocument/2006/relationships/image" Target="media/image40.png" /><Relationship Id="rId7" Type="http://schemas.openxmlformats.org/officeDocument/2006/relationships/image" Target="media/image2.png" /><Relationship Id="rId70" Type="http://schemas.openxmlformats.org/officeDocument/2006/relationships/image" Target="media/image41.wmf" /><Relationship Id="rId71" Type="http://schemas.openxmlformats.org/officeDocument/2006/relationships/oleObject" Target="embeddings/oleObject25.bin" /><Relationship Id="rId72" Type="http://schemas.openxmlformats.org/officeDocument/2006/relationships/image" Target="media/image42.wmf" /><Relationship Id="rId73" Type="http://schemas.openxmlformats.org/officeDocument/2006/relationships/oleObject" Target="embeddings/oleObject26.bin" /><Relationship Id="rId74" Type="http://schemas.openxmlformats.org/officeDocument/2006/relationships/image" Target="media/image43.wmf" /><Relationship Id="rId75" Type="http://schemas.openxmlformats.org/officeDocument/2006/relationships/oleObject" Target="embeddings/oleObject27.bin" /><Relationship Id="rId76" Type="http://schemas.openxmlformats.org/officeDocument/2006/relationships/image" Target="media/image44.wmf" /><Relationship Id="rId77" Type="http://schemas.openxmlformats.org/officeDocument/2006/relationships/oleObject" Target="embeddings/oleObject28.bin" /><Relationship Id="rId78" Type="http://schemas.openxmlformats.org/officeDocument/2006/relationships/image" Target="media/image45.wmf" /><Relationship Id="rId79" Type="http://schemas.openxmlformats.org/officeDocument/2006/relationships/oleObject" Target="embeddings/oleObject29.bin" /><Relationship Id="rId8" Type="http://schemas.openxmlformats.org/officeDocument/2006/relationships/image" Target="media/image3.png" /><Relationship Id="rId80" Type="http://schemas.openxmlformats.org/officeDocument/2006/relationships/header" Target="header1.xml" /><Relationship Id="rId81" Type="http://schemas.openxmlformats.org/officeDocument/2006/relationships/footer" Target="footer1.xml" /><Relationship Id="rId82" Type="http://schemas.openxmlformats.org/officeDocument/2006/relationships/header" Target="header2.xml" /><Relationship Id="rId83" Type="http://schemas.openxmlformats.org/officeDocument/2006/relationships/image" Target="media/image48.wmf" /><Relationship Id="rId84" Type="http://schemas.openxmlformats.org/officeDocument/2006/relationships/oleObject" Target="embeddings/oleObject30.bin" /><Relationship Id="rId85" Type="http://schemas.openxmlformats.org/officeDocument/2006/relationships/image" Target="media/image49.wmf" /><Relationship Id="rId86" Type="http://schemas.openxmlformats.org/officeDocument/2006/relationships/oleObject" Target="embeddings/oleObject31.bin" /><Relationship Id="rId87" Type="http://schemas.openxmlformats.org/officeDocument/2006/relationships/image" Target="media/image50.wmf" /><Relationship Id="rId88" Type="http://schemas.openxmlformats.org/officeDocument/2006/relationships/oleObject" Target="embeddings/oleObject32.bin" /><Relationship Id="rId89" Type="http://schemas.openxmlformats.org/officeDocument/2006/relationships/image" Target="media/image51.wmf" /><Relationship Id="rId9" Type="http://schemas.openxmlformats.org/officeDocument/2006/relationships/image" Target="media/image4.wmf" /><Relationship Id="rId90" Type="http://schemas.openxmlformats.org/officeDocument/2006/relationships/oleObject" Target="embeddings/oleObject33.bin" /><Relationship Id="rId91" Type="http://schemas.openxmlformats.org/officeDocument/2006/relationships/image" Target="media/image52.wmf" /><Relationship Id="rId92" Type="http://schemas.openxmlformats.org/officeDocument/2006/relationships/oleObject" Target="embeddings/oleObject34.bin" /><Relationship Id="rId93" Type="http://schemas.openxmlformats.org/officeDocument/2006/relationships/image" Target="media/image53.wmf" /><Relationship Id="rId94" Type="http://schemas.openxmlformats.org/officeDocument/2006/relationships/oleObject" Target="embeddings/oleObject35.bin" /><Relationship Id="rId95" Type="http://schemas.openxmlformats.org/officeDocument/2006/relationships/image" Target="media/image54.wmf" /><Relationship Id="rId96" Type="http://schemas.openxmlformats.org/officeDocument/2006/relationships/oleObject" Target="embeddings/oleObject36.bin" /><Relationship Id="rId97" Type="http://schemas.openxmlformats.org/officeDocument/2006/relationships/image" Target="media/image55.wmf" /><Relationship Id="rId98" Type="http://schemas.openxmlformats.org/officeDocument/2006/relationships/oleObject" Target="embeddings/oleObject37.bin" /><Relationship Id="rId99" Type="http://schemas.openxmlformats.org/officeDocument/2006/relationships/image" Target="media/image56.wmf" /></Relationships>
</file>

<file path=word/_rels/header2.xml.rels>&#65279;<?xml version="1.0" encoding="utf-8" standalone="yes"?><Relationships xmlns="http://schemas.openxmlformats.org/package/2006/relationships"><Relationship Id="rId1" Type="http://schemas.openxmlformats.org/officeDocument/2006/relationships/image" Target="media/image46.png" /><Relationship Id="rId2" Type="http://schemas.openxmlformats.org/officeDocument/2006/relationships/image" Target="media/image47.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zxxk.com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赵贤云</cp:lastModifiedBy>
  <cp:revision>9</cp:revision>
  <dcterms:created xsi:type="dcterms:W3CDTF">2011-01-13T09:46:00Z</dcterms:created>
  <dcterms:modified xsi:type="dcterms:W3CDTF">2021-10-16T23:09:13Z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